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CD" w:rsidRDefault="009767CD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767CD" w:rsidRDefault="009767CD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>методического отдела МБУ ДО «ЦДО»</w:t>
      </w:r>
    </w:p>
    <w:p w:rsidR="009767CD" w:rsidRPr="0039337C" w:rsidRDefault="009767CD" w:rsidP="009767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9337C">
        <w:rPr>
          <w:rFonts w:ascii="Times New Roman" w:hAnsi="Times New Roman" w:cs="Times New Roman"/>
          <w:b/>
          <w:sz w:val="28"/>
          <w:szCs w:val="28"/>
        </w:rPr>
        <w:t>-20</w:t>
      </w:r>
      <w:r w:rsidR="00635DC8">
        <w:rPr>
          <w:rFonts w:ascii="Times New Roman" w:hAnsi="Times New Roman" w:cs="Times New Roman"/>
          <w:b/>
          <w:sz w:val="28"/>
          <w:szCs w:val="28"/>
        </w:rPr>
        <w:t>21</w:t>
      </w:r>
      <w:r w:rsidRPr="003933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1CCE" w:rsidRDefault="00102E22" w:rsidP="00920C9F">
      <w:pPr>
        <w:pStyle w:val="a7"/>
        <w:jc w:val="both"/>
        <w:rPr>
          <w:sz w:val="28"/>
          <w:szCs w:val="28"/>
        </w:rPr>
      </w:pPr>
      <w:r>
        <w:rPr>
          <w:rFonts w:ascii="Roboto" w:hAnsi="Roboto" w:cs="Segoe UI"/>
          <w:color w:val="343434"/>
        </w:rPr>
        <w:tab/>
      </w:r>
      <w:r w:rsidR="00920C9F">
        <w:rPr>
          <w:rFonts w:ascii="Roboto" w:hAnsi="Roboto" w:cs="Segoe UI"/>
          <w:sz w:val="28"/>
          <w:szCs w:val="28"/>
        </w:rPr>
        <w:t>В</w:t>
      </w:r>
      <w:r w:rsidR="00920C9F" w:rsidRPr="00941FEA">
        <w:rPr>
          <w:rFonts w:ascii="Roboto" w:hAnsi="Roboto" w:cs="Segoe UI"/>
          <w:sz w:val="28"/>
          <w:szCs w:val="28"/>
        </w:rPr>
        <w:t xml:space="preserve"> 2020-2021 учебном году </w:t>
      </w:r>
      <w:r w:rsidR="00920C9F">
        <w:rPr>
          <w:sz w:val="28"/>
          <w:szCs w:val="28"/>
        </w:rPr>
        <w:t>с</w:t>
      </w:r>
      <w:r w:rsidR="00005755" w:rsidRPr="00941FEA">
        <w:rPr>
          <w:sz w:val="28"/>
          <w:szCs w:val="28"/>
        </w:rPr>
        <w:t xml:space="preserve">тратегия методической службы города Смоленска в контексте задач национального проекта «Образование» </w:t>
      </w:r>
      <w:r w:rsidR="006502D2" w:rsidRPr="00941FEA">
        <w:rPr>
          <w:sz w:val="28"/>
          <w:szCs w:val="28"/>
        </w:rPr>
        <w:t xml:space="preserve">и </w:t>
      </w:r>
      <w:r w:rsidR="00920C9F">
        <w:rPr>
          <w:sz w:val="28"/>
          <w:szCs w:val="28"/>
        </w:rPr>
        <w:t xml:space="preserve">вызванных временем </w:t>
      </w:r>
      <w:r w:rsidRPr="00941FEA">
        <w:rPr>
          <w:rFonts w:ascii="Roboto" w:hAnsi="Roboto" w:cs="Segoe UI"/>
          <w:sz w:val="28"/>
          <w:szCs w:val="28"/>
        </w:rPr>
        <w:t xml:space="preserve">изменений в федеральной, региональной и муниципальной нормативно-правовой базе, содержании преподаваемых учебных предметов, внесением изменений во ФГОС начального общего и </w:t>
      </w:r>
      <w:r w:rsidR="00845A7B">
        <w:rPr>
          <w:rFonts w:ascii="Roboto" w:hAnsi="Roboto" w:cs="Segoe UI"/>
          <w:sz w:val="28"/>
          <w:szCs w:val="28"/>
        </w:rPr>
        <w:t xml:space="preserve">среднего </w:t>
      </w:r>
      <w:r w:rsidRPr="00941FEA">
        <w:rPr>
          <w:rFonts w:ascii="Roboto" w:hAnsi="Roboto" w:cs="Segoe UI"/>
          <w:sz w:val="28"/>
          <w:szCs w:val="28"/>
        </w:rPr>
        <w:t>общего образования, появлением новых функциональных обязанностей у учителей в связи с утверждением профессионального стандарта педагога</w:t>
      </w:r>
      <w:r w:rsidR="00920C9F">
        <w:rPr>
          <w:rFonts w:ascii="Roboto" w:hAnsi="Roboto" w:cs="Segoe UI"/>
          <w:sz w:val="28"/>
          <w:szCs w:val="28"/>
        </w:rPr>
        <w:t>,</w:t>
      </w:r>
      <w:r w:rsidRPr="00941FEA">
        <w:rPr>
          <w:rFonts w:ascii="Roboto" w:hAnsi="Roboto" w:cs="Segoe UI"/>
          <w:sz w:val="28"/>
          <w:szCs w:val="28"/>
        </w:rPr>
        <w:t xml:space="preserve"> будет направлена </w:t>
      </w:r>
      <w:r w:rsidR="00005755" w:rsidRPr="00941FEA">
        <w:rPr>
          <w:sz w:val="28"/>
          <w:szCs w:val="28"/>
        </w:rPr>
        <w:t xml:space="preserve">на </w:t>
      </w:r>
      <w:r w:rsidR="000A1D67" w:rsidRPr="000A1D67">
        <w:rPr>
          <w:sz w:val="28"/>
          <w:szCs w:val="28"/>
        </w:rPr>
        <w:t xml:space="preserve">создание условий (кадровых, научно-методических и т.п.) </w:t>
      </w:r>
      <w:r w:rsidR="000A1D67" w:rsidRPr="006221CA">
        <w:rPr>
          <w:sz w:val="28"/>
          <w:szCs w:val="28"/>
        </w:rPr>
        <w:t xml:space="preserve">для реализации творческого потенциала педагогов, руководителей </w:t>
      </w:r>
      <w:r w:rsidR="000A1D67">
        <w:rPr>
          <w:sz w:val="28"/>
          <w:szCs w:val="28"/>
        </w:rPr>
        <w:t xml:space="preserve">образовательных организаций </w:t>
      </w:r>
      <w:r w:rsidR="000A1D67" w:rsidRPr="006221CA">
        <w:rPr>
          <w:sz w:val="28"/>
          <w:szCs w:val="28"/>
        </w:rPr>
        <w:t>при переходе на обновлённое содержание образования и эффектив</w:t>
      </w:r>
      <w:r w:rsidR="000A1D67">
        <w:rPr>
          <w:sz w:val="28"/>
          <w:szCs w:val="28"/>
        </w:rPr>
        <w:t>ные педагогические технологии</w:t>
      </w:r>
      <w:r w:rsidR="00920C9F">
        <w:rPr>
          <w:sz w:val="28"/>
          <w:szCs w:val="28"/>
        </w:rPr>
        <w:t>,</w:t>
      </w:r>
      <w:r w:rsidR="000A1D67" w:rsidRPr="000A1D67">
        <w:rPr>
          <w:sz w:val="28"/>
          <w:szCs w:val="28"/>
        </w:rPr>
        <w:t xml:space="preserve"> развития профессионального мастерства педагогических и управленческих работников с целью обеспечения качества образования и достижений обучающихся.</w:t>
      </w:r>
    </w:p>
    <w:p w:rsidR="009767CD" w:rsidRPr="0020495A" w:rsidRDefault="00920C9F" w:rsidP="00920C9F">
      <w:pPr>
        <w:pStyle w:val="a7"/>
        <w:jc w:val="both"/>
        <w:rPr>
          <w:sz w:val="28"/>
          <w:szCs w:val="28"/>
        </w:rPr>
      </w:pPr>
      <w:r>
        <w:rPr>
          <w:rFonts w:ascii="yandex-sans" w:hAnsi="yandex-sans"/>
          <w:bCs/>
          <w:color w:val="000000"/>
          <w:sz w:val="28"/>
          <w:szCs w:val="28"/>
          <w:lang w:eastAsia="ru-RU"/>
        </w:rPr>
        <w:tab/>
      </w:r>
      <w:r w:rsidR="009767CD" w:rsidRPr="0020495A">
        <w:rPr>
          <w:bCs/>
          <w:color w:val="000000"/>
          <w:sz w:val="28"/>
          <w:szCs w:val="28"/>
          <w:lang w:eastAsia="ru-RU"/>
        </w:rPr>
        <w:t>Задачи:</w:t>
      </w:r>
    </w:p>
    <w:p w:rsidR="007A11D1" w:rsidRPr="0020495A" w:rsidRDefault="009767CD" w:rsidP="007A11D1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организационное, информационно-методическое сопровождение реализации федеральных проектов и программ в контексте национального проекта «Образование».</w:t>
      </w:r>
    </w:p>
    <w:p w:rsidR="00F330E6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и</w:t>
      </w:r>
      <w:r w:rsidRPr="0020495A">
        <w:rPr>
          <w:rFonts w:ascii="Times New Roman" w:hAnsi="Times New Roman" w:cs="Times New Roman"/>
          <w:sz w:val="28"/>
          <w:szCs w:val="28"/>
        </w:rPr>
        <w:t>нформационное, методическое сопровождение</w:t>
      </w:r>
      <w:r w:rsidRPr="00F330E6">
        <w:rPr>
          <w:rFonts w:ascii="Times New Roman" w:hAnsi="Times New Roman" w:cs="Times New Roman"/>
          <w:sz w:val="28"/>
          <w:szCs w:val="28"/>
        </w:rPr>
        <w:t xml:space="preserve"> деятельности педагогов по реализации ФГОС, обновлению образовательных технологий и содержания образования с учетом концепций преподавания предметов; по подготовке обучающихся к итоговой аттестации; по выявлению, сопровождению и развитию одаренных детей; деятельности педагогов по работе с детьми с ограниченными возможностями здоровья и детьми-инвалидами; по профильной подготовке, по инновационной работе, </w:t>
      </w:r>
      <w:r w:rsidR="007A11D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по внедрению робототехники </w:t>
      </w:r>
      <w:r w:rsidRPr="00F330E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 образовательный процесс.</w:t>
      </w:r>
    </w:p>
    <w:p w:rsidR="00F330E6" w:rsidRPr="0020495A" w:rsidRDefault="007A11D1" w:rsidP="007A11D1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профессионального роста педагогических работников. </w:t>
      </w:r>
    </w:p>
    <w:p w:rsidR="009767CD" w:rsidRPr="0020495A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Содействовать выявлению и распространению лучших практик в рамках реализации национального проекта «Образование».</w:t>
      </w:r>
    </w:p>
    <w:p w:rsidR="009767CD" w:rsidRPr="0020495A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Создать систему методической работы, направленной на развитие профессиональных компетенций педагогов с целью повышения качества знаний по предмету. </w:t>
      </w:r>
    </w:p>
    <w:p w:rsidR="009767CD" w:rsidRPr="0020495A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9767CD" w:rsidRPr="0020495A" w:rsidRDefault="009767CD" w:rsidP="009767CD">
      <w:pPr>
        <w:pStyle w:val="a4"/>
        <w:numPr>
          <w:ilvl w:val="0"/>
          <w:numId w:val="22"/>
        </w:numPr>
        <w:spacing w:after="0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Создать систему поддержки детей с особыми образовательными потребностями</w:t>
      </w:r>
      <w:r w:rsidR="00693835" w:rsidRPr="0020495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767CD" w:rsidRPr="0020495A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наставничества.</w:t>
      </w:r>
    </w:p>
    <w:p w:rsidR="009767CD" w:rsidRPr="00941FEA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A752D0">
        <w:rPr>
          <w:rFonts w:ascii="Times New Roman" w:hAnsi="Times New Roman" w:cs="Times New Roman"/>
          <w:sz w:val="28"/>
          <w:szCs w:val="28"/>
        </w:rPr>
        <w:lastRenderedPageBreak/>
        <w:t>Создать систему профессиональных конкурсов в целях предоставления педагогическим работникам возможностей для профессионального и карьерного роста.</w:t>
      </w:r>
    </w:p>
    <w:p w:rsidR="00941FEA" w:rsidRPr="00A752D0" w:rsidRDefault="00941FEA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создани</w:t>
      </w:r>
      <w:r w:rsidR="007D3F0A">
        <w:rPr>
          <w:rFonts w:ascii="Times New Roman" w:hAnsi="Times New Roman" w:cs="Times New Roman"/>
          <w:sz w:val="28"/>
          <w:szCs w:val="28"/>
        </w:rPr>
        <w:t xml:space="preserve">ю муниципальной системы оценки </w:t>
      </w:r>
      <w:r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947892" w:rsidRPr="00947892" w:rsidRDefault="009767CD" w:rsidP="009767CD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52D0">
        <w:rPr>
          <w:rFonts w:ascii="Times New Roman" w:hAnsi="Times New Roman" w:cs="Times New Roman"/>
          <w:sz w:val="28"/>
          <w:szCs w:val="28"/>
        </w:rPr>
        <w:t xml:space="preserve">Содействовать повышению качества образования в общеобразовательных организациях, показывающих </w:t>
      </w:r>
      <w:r w:rsidR="007D3F0A">
        <w:rPr>
          <w:rFonts w:ascii="Times New Roman" w:hAnsi="Times New Roman" w:cs="Times New Roman"/>
          <w:sz w:val="28"/>
          <w:szCs w:val="28"/>
        </w:rPr>
        <w:t xml:space="preserve">необъективные и </w:t>
      </w:r>
      <w:r w:rsidRPr="00A752D0">
        <w:rPr>
          <w:rFonts w:ascii="Times New Roman" w:hAnsi="Times New Roman" w:cs="Times New Roman"/>
          <w:sz w:val="28"/>
          <w:szCs w:val="28"/>
        </w:rPr>
        <w:t>н</w:t>
      </w:r>
      <w:r w:rsidR="007D3F0A">
        <w:rPr>
          <w:rFonts w:ascii="Times New Roman" w:hAnsi="Times New Roman" w:cs="Times New Roman"/>
          <w:sz w:val="28"/>
          <w:szCs w:val="28"/>
        </w:rPr>
        <w:t>изкие</w:t>
      </w:r>
      <w:r w:rsidRPr="00A752D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7D3F0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A752D0">
        <w:rPr>
          <w:rFonts w:ascii="Times New Roman" w:hAnsi="Times New Roman" w:cs="Times New Roman"/>
          <w:sz w:val="28"/>
          <w:szCs w:val="28"/>
        </w:rPr>
        <w:t>.</w:t>
      </w:r>
    </w:p>
    <w:p w:rsidR="009767CD" w:rsidRPr="00947892" w:rsidRDefault="00947892" w:rsidP="00947892">
      <w:pPr>
        <w:pStyle w:val="a4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7892">
        <w:rPr>
          <w:rFonts w:ascii="Times New Roman" w:hAnsi="Times New Roman" w:cs="Times New Roman"/>
          <w:sz w:val="28"/>
          <w:szCs w:val="28"/>
        </w:rPr>
        <w:t>Содействовать повышению качества дошкольного образования в дошкольных образовательных организациях в условиях реализации ФГОС и современной модели образования</w:t>
      </w:r>
    </w:p>
    <w:p w:rsidR="00947892" w:rsidRPr="00947892" w:rsidRDefault="00947892" w:rsidP="00947892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60249" w:rsidRPr="0000126B" w:rsidRDefault="0000126B" w:rsidP="00F602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0249" w:rsidRPr="0000126B">
        <w:rPr>
          <w:rFonts w:ascii="Times New Roman" w:hAnsi="Times New Roman" w:cs="Times New Roman"/>
          <w:b/>
          <w:sz w:val="28"/>
          <w:szCs w:val="28"/>
        </w:rPr>
        <w:t xml:space="preserve">Аналитико–мониторинговая деятельность </w:t>
      </w:r>
    </w:p>
    <w:p w:rsidR="00F60249" w:rsidRDefault="00F60249" w:rsidP="00F602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5245"/>
        <w:gridCol w:w="1701"/>
        <w:gridCol w:w="1984"/>
      </w:tblGrid>
      <w:tr w:rsidR="00F60249" w:rsidRPr="00FA483B" w:rsidTr="0000126B">
        <w:tc>
          <w:tcPr>
            <w:tcW w:w="1277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F60249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F60249" w:rsidRPr="006B2D6C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0249" w:rsidRPr="00FA483B" w:rsidTr="0000126B">
        <w:tc>
          <w:tcPr>
            <w:tcW w:w="1277" w:type="dxa"/>
            <w:shd w:val="clear" w:color="auto" w:fill="auto"/>
          </w:tcPr>
          <w:p w:rsidR="00F60249" w:rsidRPr="00DA3A63" w:rsidRDefault="00F60249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60249" w:rsidRPr="00DA3A63" w:rsidRDefault="00F60249" w:rsidP="00F602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профессиональных и информационных потребностей работников образовательного учреждения</w:t>
            </w:r>
          </w:p>
        </w:tc>
        <w:tc>
          <w:tcPr>
            <w:tcW w:w="1701" w:type="dxa"/>
          </w:tcPr>
          <w:p w:rsidR="00F60249" w:rsidRPr="00DA3A63" w:rsidRDefault="00F60249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F60249" w:rsidRPr="004A2FD2" w:rsidRDefault="00F60249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47892" w:rsidRDefault="00947892" w:rsidP="00947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и информационных потребностей работников образовательного учреждения</w:t>
            </w:r>
          </w:p>
        </w:tc>
        <w:tc>
          <w:tcPr>
            <w:tcW w:w="1701" w:type="dxa"/>
          </w:tcPr>
          <w:p w:rsidR="00947892" w:rsidRPr="00DA3A63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C42D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47892" w:rsidRDefault="009C42DF" w:rsidP="009C4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повышения квалификации и профессионального роста педагогов г.Смоленска</w:t>
            </w:r>
          </w:p>
        </w:tc>
        <w:tc>
          <w:tcPr>
            <w:tcW w:w="1701" w:type="dxa"/>
          </w:tcPr>
          <w:p w:rsidR="00947892" w:rsidRPr="00DA3A63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 направлениям деятельности муниципальной методической службы</w:t>
            </w:r>
          </w:p>
        </w:tc>
        <w:tc>
          <w:tcPr>
            <w:tcW w:w="1701" w:type="dxa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ОО</w:t>
            </w:r>
          </w:p>
        </w:tc>
        <w:tc>
          <w:tcPr>
            <w:tcW w:w="1701" w:type="dxa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</w:t>
            </w:r>
          </w:p>
        </w:tc>
        <w:tc>
          <w:tcPr>
            <w:tcW w:w="1701" w:type="dxa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1701" w:type="dxa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всероссийской олимпиады школьников</w:t>
            </w:r>
          </w:p>
        </w:tc>
        <w:tc>
          <w:tcPr>
            <w:tcW w:w="1701" w:type="dxa"/>
          </w:tcPr>
          <w:p w:rsidR="00947892" w:rsidRPr="00DA3A63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3A63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47892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947892" w:rsidRPr="00FA483B" w:rsidTr="0000126B">
        <w:tc>
          <w:tcPr>
            <w:tcW w:w="1277" w:type="dxa"/>
            <w:shd w:val="clear" w:color="auto" w:fill="auto"/>
          </w:tcPr>
          <w:p w:rsidR="00947892" w:rsidRPr="00DA3A63" w:rsidRDefault="00947892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947892" w:rsidRPr="00DA3A63" w:rsidRDefault="009C42D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одаренных детей и педагогов, работающих с данной категорией детей</w:t>
            </w:r>
          </w:p>
        </w:tc>
        <w:tc>
          <w:tcPr>
            <w:tcW w:w="1701" w:type="dxa"/>
          </w:tcPr>
          <w:p w:rsidR="00947892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947892" w:rsidRPr="004A2FD2" w:rsidRDefault="009C42D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0B2DE8" w:rsidRPr="00FA483B" w:rsidTr="0000126B">
        <w:tc>
          <w:tcPr>
            <w:tcW w:w="1277" w:type="dxa"/>
            <w:shd w:val="clear" w:color="auto" w:fill="auto"/>
          </w:tcPr>
          <w:p w:rsidR="000B2DE8" w:rsidRDefault="003219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2252D" w:rsidRDefault="004225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B2DE8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создания специальных образовательных условий в ОО</w:t>
            </w:r>
          </w:p>
        </w:tc>
        <w:tc>
          <w:tcPr>
            <w:tcW w:w="1701" w:type="dxa"/>
          </w:tcPr>
          <w:p w:rsidR="000B2DE8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0B2DE8" w:rsidRPr="004A2FD2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0B2DE8" w:rsidRPr="00FA483B" w:rsidTr="0000126B">
        <w:tc>
          <w:tcPr>
            <w:tcW w:w="1277" w:type="dxa"/>
            <w:shd w:val="clear" w:color="auto" w:fill="auto"/>
          </w:tcPr>
          <w:p w:rsidR="000B2DE8" w:rsidRDefault="004225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0B2DE8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педагогической информации (нормативно-правовой, научно-методической, практик и д.р.)</w:t>
            </w:r>
          </w:p>
        </w:tc>
        <w:tc>
          <w:tcPr>
            <w:tcW w:w="1701" w:type="dxa"/>
          </w:tcPr>
          <w:p w:rsidR="000B2DE8" w:rsidRDefault="000B2DE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B2DE8" w:rsidRPr="004A2FD2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0B2DE8" w:rsidRPr="00FA483B" w:rsidTr="0000126B">
        <w:tc>
          <w:tcPr>
            <w:tcW w:w="1277" w:type="dxa"/>
            <w:shd w:val="clear" w:color="auto" w:fill="auto"/>
          </w:tcPr>
          <w:p w:rsidR="000B2DE8" w:rsidRDefault="004225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0B2DE8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оценки муниципальных механизмов управления качеством образования</w:t>
            </w:r>
          </w:p>
        </w:tc>
        <w:tc>
          <w:tcPr>
            <w:tcW w:w="1701" w:type="dxa"/>
          </w:tcPr>
          <w:p w:rsidR="000B2DE8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0B2DE8" w:rsidRPr="004A2FD2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32192D" w:rsidRPr="00FA483B" w:rsidTr="0000126B">
        <w:tc>
          <w:tcPr>
            <w:tcW w:w="1277" w:type="dxa"/>
            <w:shd w:val="clear" w:color="auto" w:fill="auto"/>
          </w:tcPr>
          <w:p w:rsidR="0032192D" w:rsidRDefault="004225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32192D" w:rsidRDefault="0032192D" w:rsidP="003219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национального проекта «Образования» за 2020/2021 учебный год</w:t>
            </w:r>
          </w:p>
        </w:tc>
        <w:tc>
          <w:tcPr>
            <w:tcW w:w="1701" w:type="dxa"/>
          </w:tcPr>
          <w:p w:rsidR="0032192D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32192D" w:rsidRPr="004A2FD2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  <w:tr w:rsidR="0032192D" w:rsidRPr="00FA483B" w:rsidTr="0000126B">
        <w:tc>
          <w:tcPr>
            <w:tcW w:w="1277" w:type="dxa"/>
            <w:shd w:val="clear" w:color="auto" w:fill="auto"/>
          </w:tcPr>
          <w:p w:rsidR="0032192D" w:rsidRDefault="0042252D" w:rsidP="009478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32192D" w:rsidRDefault="0032192D" w:rsidP="003219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городской Недели науки</w:t>
            </w:r>
          </w:p>
        </w:tc>
        <w:tc>
          <w:tcPr>
            <w:tcW w:w="1701" w:type="dxa"/>
          </w:tcPr>
          <w:p w:rsidR="0032192D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32192D" w:rsidRPr="004A2FD2" w:rsidRDefault="0032192D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hAnsi="Times New Roman" w:cs="Times New Roman"/>
                <w:sz w:val="24"/>
                <w:szCs w:val="24"/>
              </w:rPr>
              <w:t>Волосач О.Н., методисты</w:t>
            </w:r>
          </w:p>
        </w:tc>
      </w:tr>
    </w:tbl>
    <w:p w:rsidR="00B27B13" w:rsidRPr="0042252D" w:rsidRDefault="0000126B" w:rsidP="0042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5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25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7B13" w:rsidRPr="0042252D">
        <w:rPr>
          <w:rFonts w:ascii="Times New Roman" w:hAnsi="Times New Roman" w:cs="Times New Roman"/>
          <w:b/>
          <w:sz w:val="28"/>
          <w:szCs w:val="28"/>
        </w:rPr>
        <w:t>Информационное, методическое сопровождение деятельности педагогов</w:t>
      </w:r>
    </w:p>
    <w:p w:rsidR="00B27B13" w:rsidRPr="00B27B13" w:rsidRDefault="00B27B13" w:rsidP="0097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7CD" w:rsidRPr="0000126B" w:rsidRDefault="009767CD" w:rsidP="0097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6B">
        <w:rPr>
          <w:rFonts w:ascii="Times New Roman" w:hAnsi="Times New Roman" w:cs="Times New Roman"/>
          <w:b/>
          <w:sz w:val="24"/>
          <w:szCs w:val="24"/>
        </w:rPr>
        <w:t xml:space="preserve">Циклограмма деятельности </w:t>
      </w:r>
    </w:p>
    <w:p w:rsidR="009767CD" w:rsidRPr="0000126B" w:rsidRDefault="009767CD" w:rsidP="00976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842"/>
      </w:tblGrid>
      <w:tr w:rsidR="009767CD" w:rsidRPr="00E473D5" w:rsidTr="00611525">
        <w:tc>
          <w:tcPr>
            <w:tcW w:w="8223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3D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73D5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AC5B38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Совещания</w:t>
            </w:r>
            <w:r w:rsidRPr="00AC5B38">
              <w:rPr>
                <w:rFonts w:ascii="Times New Roman" w:hAnsi="Times New Roman" w:cs="Times New Roman"/>
                <w:spacing w:val="-6"/>
              </w:rPr>
              <w:t xml:space="preserve"> с заместителями директоров МБОУ СШ, курирующими методическую работу</w:t>
            </w:r>
          </w:p>
        </w:tc>
        <w:tc>
          <w:tcPr>
            <w:tcW w:w="1842" w:type="dxa"/>
            <w:shd w:val="clear" w:color="auto" w:fill="auto"/>
          </w:tcPr>
          <w:p w:rsidR="009767CD" w:rsidRPr="00AC5B38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третий четверг, 15.00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AC5B38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842" w:type="dxa"/>
            <w:shd w:val="clear" w:color="auto" w:fill="auto"/>
          </w:tcPr>
          <w:p w:rsidR="009767CD" w:rsidRPr="00AC5B38" w:rsidRDefault="009767CD" w:rsidP="00693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5B38">
              <w:rPr>
                <w:rFonts w:ascii="Times New Roman" w:hAnsi="Times New Roman" w:cs="Times New Roman"/>
              </w:rPr>
              <w:t>среда (1 раз в квартал), 1</w:t>
            </w:r>
            <w:r w:rsidR="00693835">
              <w:rPr>
                <w:rFonts w:ascii="Times New Roman" w:hAnsi="Times New Roman" w:cs="Times New Roman"/>
              </w:rPr>
              <w:t>4</w:t>
            </w:r>
            <w:r w:rsidRPr="00AC5B38">
              <w:rPr>
                <w:rFonts w:ascii="Times New Roman" w:hAnsi="Times New Roman" w:cs="Times New Roman"/>
              </w:rPr>
              <w:t>.</w:t>
            </w:r>
            <w:r w:rsidR="00693835">
              <w:rPr>
                <w:rFonts w:ascii="Times New Roman" w:hAnsi="Times New Roman" w:cs="Times New Roman"/>
              </w:rPr>
              <w:t>3</w:t>
            </w:r>
            <w:r w:rsidRPr="00AC5B38">
              <w:rPr>
                <w:rFonts w:ascii="Times New Roman" w:hAnsi="Times New Roman" w:cs="Times New Roman"/>
              </w:rPr>
              <w:t>0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Заседания Школы молодого педагога</w:t>
            </w:r>
          </w:p>
        </w:tc>
        <w:tc>
          <w:tcPr>
            <w:tcW w:w="1842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 xml:space="preserve">ежемесячно по </w:t>
            </w:r>
            <w:r>
              <w:rPr>
                <w:rFonts w:ascii="Times New Roman" w:hAnsi="Times New Roman" w:cs="Times New Roman"/>
              </w:rPr>
              <w:t>плану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п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>роектн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модели профессионально-карьерного роста педагогов в условиях образовательной организации»</w:t>
            </w:r>
          </w:p>
        </w:tc>
        <w:tc>
          <w:tcPr>
            <w:tcW w:w="1842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E473D5" w:rsidRDefault="009767CD" w:rsidP="00693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</w:t>
            </w:r>
            <w:r w:rsidR="0069383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городских проблемных групп учителей - предметников «Методические особенности подготовки обучающихся к ГИА»</w:t>
            </w:r>
          </w:p>
        </w:tc>
        <w:tc>
          <w:tcPr>
            <w:tcW w:w="1842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 xml:space="preserve">ежемесячно по </w:t>
            </w:r>
            <w:r>
              <w:rPr>
                <w:rFonts w:ascii="Times New Roman" w:hAnsi="Times New Roman" w:cs="Times New Roman"/>
              </w:rPr>
              <w:t>плану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городских творческих и проблемных групп</w:t>
            </w:r>
            <w:r w:rsidR="004A57B0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767CD" w:rsidRPr="00C766A1" w:rsidRDefault="009767CD" w:rsidP="009767CD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ГПГ 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>«</w:t>
            </w:r>
            <w:r w:rsidRPr="00C766A1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Мониторингкаксредство</w:t>
            </w:r>
            <w:r w:rsidRPr="00C766A1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управления качеством образовательных результатов»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>;</w:t>
            </w:r>
          </w:p>
          <w:p w:rsidR="009767CD" w:rsidRPr="00C766A1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ГПГ «</w:t>
            </w: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курса истории в основной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линейной концепции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767CD" w:rsidRPr="00C766A1" w:rsidRDefault="009767CD" w:rsidP="0097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ГТГ </w:t>
            </w:r>
            <w:r w:rsidR="00693835" w:rsidRPr="00C766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525">
              <w:rPr>
                <w:rFonts w:ascii="Times New Roman" w:hAnsi="Times New Roman" w:cs="Times New Roman"/>
                <w:sz w:val="24"/>
                <w:szCs w:val="24"/>
              </w:rPr>
              <w:t>Реализация метапредметного подхода в начальном общем образовании</w:t>
            </w: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7CD" w:rsidRPr="00C766A1" w:rsidRDefault="009767CD" w:rsidP="009767CD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6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ГТГ </w:t>
            </w:r>
            <w:r w:rsidRPr="00C766A1">
              <w:rPr>
                <w:rFonts w:ascii="Times New Roman" w:hAnsi="Times New Roman"/>
                <w:sz w:val="24"/>
                <w:szCs w:val="24"/>
              </w:rPr>
              <w:t>«По ступеням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7CD" w:rsidRPr="00C766A1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ГТГ </w:t>
            </w:r>
            <w:r w:rsidRPr="00C766A1">
              <w:rPr>
                <w:rFonts w:ascii="Times New Roman" w:hAnsi="Times New Roman" w:cs="Times New Roman"/>
                <w:sz w:val="24"/>
                <w:szCs w:val="24"/>
              </w:rPr>
              <w:t>«Стратегия Смыслового чтения. Работа с текстом»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7CD" w:rsidRPr="00F31181" w:rsidRDefault="004A57B0" w:rsidP="00855A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767CD">
              <w:rPr>
                <w:rFonts w:ascii="Times New Roman" w:hAnsi="Times New Roman" w:cs="Times New Roman"/>
                <w:bCs/>
                <w:sz w:val="24"/>
                <w:szCs w:val="24"/>
              </w:rPr>
              <w:t>ГПГ</w:t>
            </w:r>
            <w:r w:rsidR="009767CD"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«Проблемы </w:t>
            </w:r>
            <w:r w:rsidR="00855ABE">
              <w:rPr>
                <w:rFonts w:ascii="Times New Roman" w:hAnsi="Times New Roman" w:cs="Times New Roman"/>
                <w:bCs/>
                <w:sz w:val="24"/>
                <w:szCs w:val="24"/>
              </w:rPr>
              <w:t>преемственности ДОО и начальной школы при реализации государственных стандартов в обучении детей с особыми образовательными потребностями</w:t>
            </w:r>
            <w:r w:rsidR="009767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55A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767CD" w:rsidRPr="00E473D5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4A57B0" w:rsidRPr="001A3267" w:rsidTr="00611525">
        <w:tc>
          <w:tcPr>
            <w:tcW w:w="8223" w:type="dxa"/>
            <w:shd w:val="clear" w:color="auto" w:fill="auto"/>
          </w:tcPr>
          <w:p w:rsidR="004A57B0" w:rsidRPr="00EA2B71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городских проблемных и творческих групп дошкольных организаций:</w:t>
            </w:r>
          </w:p>
          <w:p w:rsidR="004A57B0" w:rsidRPr="00960272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- ГПГ «</w:t>
            </w:r>
            <w:r w:rsidRPr="00960272">
              <w:rPr>
                <w:rFonts w:ascii="Times New Roman" w:hAnsi="Times New Roman" w:cs="Times New Roman"/>
              </w:rPr>
              <w:t>Экономическое воспитание дошкольников: формирование предпосылок финансовой грамотности»;</w:t>
            </w:r>
          </w:p>
          <w:p w:rsidR="004A57B0" w:rsidRPr="00960272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- ГПП «</w:t>
            </w:r>
            <w:r w:rsidRPr="00960272">
              <w:rPr>
                <w:rFonts w:ascii="Times New Roman" w:hAnsi="Times New Roman" w:cs="Times New Roman"/>
              </w:rPr>
              <w:t>Ранняя профориентация в системе дошкольного образования</w:t>
            </w: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57B0" w:rsidRPr="00960272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ГП</w:t>
            </w: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Г «</w:t>
            </w:r>
            <w:r w:rsidRPr="008D13B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детском саду: направления и условия внедрения</w:t>
            </w: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A57B0" w:rsidRPr="00960272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- ГПГ «Современные образовательные технологии и формы организации образовательной деятельности как условие реализации ФГОС дошкольного образования»;</w:t>
            </w:r>
          </w:p>
          <w:p w:rsidR="004A57B0" w:rsidRPr="00960272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- ГПГ для старших воспитателей ДОО «Сопровождение профессионального становления педагога ДОО»;</w:t>
            </w:r>
          </w:p>
          <w:p w:rsidR="004A57B0" w:rsidRDefault="004A57B0" w:rsidP="004A5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2">
              <w:rPr>
                <w:rFonts w:ascii="Times New Roman" w:hAnsi="Times New Roman" w:cs="Times New Roman"/>
                <w:sz w:val="24"/>
                <w:szCs w:val="24"/>
              </w:rPr>
              <w:t>- ГПГ для руководителей ДОО «Управление ДОО в современных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B0" w:rsidRPr="00EA2B71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2B71">
              <w:rPr>
                <w:rFonts w:ascii="Times New Roman" w:hAnsi="Times New Roman" w:cs="Times New Roman"/>
                <w:sz w:val="24"/>
                <w:szCs w:val="24"/>
              </w:rPr>
              <w:t xml:space="preserve">ГТГ </w:t>
            </w:r>
            <w:r w:rsidRPr="00EA2B71">
              <w:rPr>
                <w:bCs/>
                <w:sz w:val="24"/>
                <w:szCs w:val="24"/>
              </w:rPr>
              <w:t>«В</w:t>
            </w:r>
            <w:r w:rsidRPr="00EA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ыявление, </w:t>
            </w:r>
            <w:r w:rsidR="00A9309E" w:rsidRPr="00EA2B71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и</w:t>
            </w:r>
            <w:r w:rsidRPr="00EA2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детей с выраженными способностями в условиях ДОО»</w:t>
            </w:r>
          </w:p>
          <w:p w:rsidR="004A57B0" w:rsidRPr="00EA2B71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hAnsi="Times New Roman" w:cs="Times New Roman"/>
                <w:sz w:val="24"/>
                <w:szCs w:val="24"/>
              </w:rPr>
              <w:t>- ГТГ «Взаимодействие ДОО с семьями воспитанников как условие повышения качества дошкольного образования»;</w:t>
            </w:r>
          </w:p>
          <w:p w:rsidR="004A57B0" w:rsidRPr="00EA2B71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hAnsi="Times New Roman" w:cs="Times New Roman"/>
                <w:sz w:val="24"/>
                <w:szCs w:val="24"/>
              </w:rPr>
              <w:t>- ГТГ «Формирование основ безопасной жизнедеятельности дошкольников в условиях ДОО»;</w:t>
            </w:r>
          </w:p>
          <w:p w:rsidR="004A57B0" w:rsidRPr="00EA2B71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hAnsi="Times New Roman" w:cs="Times New Roman"/>
                <w:sz w:val="24"/>
                <w:szCs w:val="24"/>
              </w:rPr>
              <w:t>- ГТК «Школа здорового человека» (в рамках реализации «Региональной программы по здоровому образу жизни, культуре питания, продвижению семейных ценностей «Здоровое поколение Смоленщины»)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B0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71">
              <w:rPr>
                <w:rFonts w:ascii="Times New Roman" w:hAnsi="Times New Roman" w:cs="Times New Roman"/>
                <w:sz w:val="24"/>
                <w:szCs w:val="24"/>
              </w:rPr>
              <w:t>- ГТГ «Нравственно – патриотическое воспитание дошкольников»;</w:t>
            </w:r>
          </w:p>
          <w:p w:rsidR="004A57B0" w:rsidRPr="004A57B0" w:rsidRDefault="004A57B0" w:rsidP="004A5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ГТГ музыкальных руководителей «Музыка как средство духовно-нравственного воспитания дошкольников»</w:t>
            </w:r>
          </w:p>
        </w:tc>
        <w:tc>
          <w:tcPr>
            <w:tcW w:w="1842" w:type="dxa"/>
            <w:shd w:val="clear" w:color="auto" w:fill="auto"/>
          </w:tcPr>
          <w:p w:rsidR="004A57B0" w:rsidRDefault="004A57B0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9767CD" w:rsidRPr="001A3267" w:rsidTr="00611525">
        <w:tc>
          <w:tcPr>
            <w:tcW w:w="8223" w:type="dxa"/>
            <w:shd w:val="clear" w:color="auto" w:fill="auto"/>
          </w:tcPr>
          <w:p w:rsidR="009767CD" w:rsidRPr="000D5538" w:rsidRDefault="009767CD" w:rsidP="000D55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</w:t>
            </w:r>
            <w:r w:rsidR="0069383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E3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действующ</w:t>
            </w:r>
            <w:r w:rsidR="00693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69383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</w:t>
            </w:r>
            <w:r w:rsidR="00693835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духовно-нравственного воспитания на уроках ИПКЗС, ОДННР. Проект «Поезд творческих идей «Обучая, мы общаемся и воспитываем»</w:t>
            </w:r>
          </w:p>
        </w:tc>
        <w:tc>
          <w:tcPr>
            <w:tcW w:w="1842" w:type="dxa"/>
            <w:shd w:val="clear" w:color="auto" w:fill="auto"/>
          </w:tcPr>
          <w:p w:rsidR="009767CD" w:rsidRDefault="009767CD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0D5538" w:rsidRPr="001A3267" w:rsidTr="00611525">
        <w:tc>
          <w:tcPr>
            <w:tcW w:w="8223" w:type="dxa"/>
            <w:shd w:val="clear" w:color="auto" w:fill="auto"/>
          </w:tcPr>
          <w:p w:rsidR="000D5538" w:rsidRDefault="000D5538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действующ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Киноклуб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66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«Доброе кино» в рамках семинара по проблеме духовно-нравственного воспитания на уроках и внеурочное время</w:t>
            </w:r>
          </w:p>
        </w:tc>
        <w:tc>
          <w:tcPr>
            <w:tcW w:w="1842" w:type="dxa"/>
            <w:shd w:val="clear" w:color="auto" w:fill="auto"/>
          </w:tcPr>
          <w:p w:rsidR="000D5538" w:rsidRDefault="000D5538" w:rsidP="00681D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по плану</w:t>
            </w:r>
          </w:p>
        </w:tc>
      </w:tr>
      <w:tr w:rsidR="000D5538" w:rsidRPr="001A3267" w:rsidTr="00611525">
        <w:tc>
          <w:tcPr>
            <w:tcW w:w="8223" w:type="dxa"/>
            <w:shd w:val="clear" w:color="auto" w:fill="auto"/>
          </w:tcPr>
          <w:p w:rsidR="000D5538" w:rsidRPr="00E473D5" w:rsidRDefault="000D5538" w:rsidP="000D55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 xml:space="preserve">городских </w:t>
            </w:r>
            <w:r w:rsidRPr="00E473D5">
              <w:rPr>
                <w:rFonts w:ascii="Times New Roman" w:hAnsi="Times New Roman" w:cs="Times New Roman"/>
              </w:rPr>
              <w:t>методических объединений</w:t>
            </w:r>
            <w:r>
              <w:rPr>
                <w:rFonts w:ascii="Times New Roman" w:hAnsi="Times New Roman" w:cs="Times New Roman"/>
              </w:rPr>
              <w:t xml:space="preserve"> учителей – предметников, педагогов ДОО (по отдельным планам):</w:t>
            </w:r>
          </w:p>
        </w:tc>
        <w:tc>
          <w:tcPr>
            <w:tcW w:w="1842" w:type="dxa"/>
            <w:shd w:val="clear" w:color="auto" w:fill="auto"/>
          </w:tcPr>
          <w:p w:rsidR="000D5538" w:rsidRPr="00E473D5" w:rsidRDefault="000D5538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38" w:rsidRPr="001A3267" w:rsidTr="00611525">
        <w:tc>
          <w:tcPr>
            <w:tcW w:w="8223" w:type="dxa"/>
            <w:shd w:val="clear" w:color="auto" w:fill="auto"/>
          </w:tcPr>
          <w:p w:rsidR="000D5538" w:rsidRPr="00E473D5" w:rsidRDefault="000D5538" w:rsidP="00855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- воспитатели, биологии, хи</w:t>
            </w:r>
            <w:r w:rsidR="00A83973">
              <w:rPr>
                <w:rFonts w:ascii="Times New Roman" w:hAnsi="Times New Roman" w:cs="Times New Roman"/>
              </w:rPr>
              <w:t>мии, географии, технологии, ИЗО;</w:t>
            </w:r>
          </w:p>
        </w:tc>
        <w:tc>
          <w:tcPr>
            <w:tcW w:w="1842" w:type="dxa"/>
            <w:shd w:val="clear" w:color="auto" w:fill="auto"/>
          </w:tcPr>
          <w:p w:rsidR="000D5538" w:rsidRPr="00E473D5" w:rsidRDefault="000D5538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D5538" w:rsidRPr="001A3267" w:rsidTr="00611525">
        <w:tc>
          <w:tcPr>
            <w:tcW w:w="8223" w:type="dxa"/>
            <w:shd w:val="clear" w:color="auto" w:fill="auto"/>
          </w:tcPr>
          <w:p w:rsidR="000D5538" w:rsidRPr="003A49C0" w:rsidRDefault="000D5538" w:rsidP="005158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9C0">
              <w:rPr>
                <w:rFonts w:ascii="Times New Roman" w:hAnsi="Times New Roman" w:cs="Times New Roman"/>
              </w:rPr>
              <w:t>- учителя математики, физики, ОИиВТ, истории, обще</w:t>
            </w:r>
            <w:r>
              <w:rPr>
                <w:rFonts w:ascii="Times New Roman" w:hAnsi="Times New Roman" w:cs="Times New Roman"/>
              </w:rPr>
              <w:t xml:space="preserve">ствознания, физической культуры, </w:t>
            </w:r>
            <w:r w:rsidR="00855ABE" w:rsidRPr="00E473D5">
              <w:rPr>
                <w:rFonts w:ascii="Times New Roman" w:hAnsi="Times New Roman" w:cs="Times New Roman"/>
              </w:rPr>
              <w:t>учителя начальных классов</w:t>
            </w:r>
            <w:r w:rsidR="00A8397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2" w:type="dxa"/>
            <w:shd w:val="clear" w:color="auto" w:fill="auto"/>
          </w:tcPr>
          <w:p w:rsidR="000D5538" w:rsidRPr="003A49C0" w:rsidRDefault="000D5538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9C0"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0D5538" w:rsidRPr="001A3267" w:rsidTr="00611525">
        <w:tc>
          <w:tcPr>
            <w:tcW w:w="8223" w:type="dxa"/>
            <w:shd w:val="clear" w:color="auto" w:fill="auto"/>
          </w:tcPr>
          <w:p w:rsidR="000D5538" w:rsidRPr="00E473D5" w:rsidRDefault="000D5538" w:rsidP="00693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- старшие воспитатели, учителя иностранных языков, русского языка, литературы, ОРКСЭ, ОДНКНР, библиотекар</w:t>
            </w:r>
            <w:r>
              <w:rPr>
                <w:rFonts w:ascii="Times New Roman" w:hAnsi="Times New Roman" w:cs="Times New Roman"/>
              </w:rPr>
              <w:t>и</w:t>
            </w:r>
            <w:r w:rsidR="005158B6">
              <w:rPr>
                <w:rFonts w:ascii="Times New Roman" w:hAnsi="Times New Roman" w:cs="Times New Roman"/>
              </w:rPr>
              <w:t>,</w:t>
            </w:r>
            <w:r w:rsidR="005158B6" w:rsidRPr="003A49C0">
              <w:rPr>
                <w:rFonts w:ascii="Times New Roman" w:hAnsi="Times New Roman" w:cs="Times New Roman"/>
              </w:rPr>
              <w:t xml:space="preserve"> ОБЖ</w:t>
            </w:r>
            <w:r w:rsidR="00A839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D5538" w:rsidRPr="00E473D5" w:rsidRDefault="000D5538" w:rsidP="009767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73D5">
              <w:rPr>
                <w:rFonts w:ascii="Times New Roman" w:hAnsi="Times New Roman" w:cs="Times New Roman"/>
              </w:rPr>
              <w:t>четверг</w:t>
            </w:r>
          </w:p>
        </w:tc>
      </w:tr>
    </w:tbl>
    <w:p w:rsidR="009767CD" w:rsidRDefault="009767CD" w:rsidP="004A57B0">
      <w:pPr>
        <w:suppressAutoHyphens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Cs w:val="24"/>
        </w:rPr>
      </w:pPr>
    </w:p>
    <w:p w:rsidR="004F2613" w:rsidRPr="00FA1132" w:rsidRDefault="004F2613" w:rsidP="004F2613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Вопросы, выносимые на заседания Методического совета</w:t>
      </w:r>
    </w:p>
    <w:p w:rsidR="004F2613" w:rsidRPr="00FA1132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276"/>
        <w:gridCol w:w="1984"/>
      </w:tblGrid>
      <w:tr w:rsidR="004F2613" w:rsidRPr="001A3267" w:rsidTr="00E41D96">
        <w:trPr>
          <w:trHeight w:val="747"/>
        </w:trPr>
        <w:tc>
          <w:tcPr>
            <w:tcW w:w="6805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Рассматриваемые вопросы</w:t>
            </w:r>
          </w:p>
        </w:tc>
        <w:tc>
          <w:tcPr>
            <w:tcW w:w="127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</w:t>
            </w:r>
          </w:p>
        </w:tc>
      </w:tr>
      <w:tr w:rsidR="00693835" w:rsidRPr="001A3267" w:rsidTr="00E41D96">
        <w:trPr>
          <w:trHeight w:val="747"/>
        </w:trPr>
        <w:tc>
          <w:tcPr>
            <w:tcW w:w="6805" w:type="dxa"/>
            <w:shd w:val="clear" w:color="auto" w:fill="auto"/>
          </w:tcPr>
          <w:p w:rsidR="00693835" w:rsidRPr="00D93E47" w:rsidRDefault="00693835" w:rsidP="00CB0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Методическое сопровождение педагогов </w:t>
            </w:r>
            <w:r w:rsidR="00CB090C"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как фактор </w:t>
            </w:r>
            <w:r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повышения качества предметного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93835" w:rsidRPr="00D93E47" w:rsidRDefault="00693835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693835" w:rsidRPr="00D93E47" w:rsidRDefault="00693835" w:rsidP="00313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Куришкина Л.А.,</w:t>
            </w:r>
          </w:p>
          <w:p w:rsidR="00693835" w:rsidRPr="00D93E47" w:rsidRDefault="00693835" w:rsidP="00313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Волосач О.Н.</w:t>
            </w:r>
          </w:p>
          <w:p w:rsidR="00693835" w:rsidRPr="00D93E47" w:rsidRDefault="00693835" w:rsidP="00313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</w:tr>
      <w:tr w:rsidR="00CB090C" w:rsidRPr="001A3267" w:rsidTr="00CB090C">
        <w:trPr>
          <w:trHeight w:val="583"/>
        </w:trPr>
        <w:tc>
          <w:tcPr>
            <w:tcW w:w="6805" w:type="dxa"/>
            <w:shd w:val="clear" w:color="auto" w:fill="auto"/>
          </w:tcPr>
          <w:p w:rsidR="00CB090C" w:rsidRPr="00D93E47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Calibri"/>
                <w:highlight w:val="yellow"/>
                <w:lang w:eastAsia="ar-SA"/>
              </w:rPr>
              <w:t>Технология формирования функциональной грамотности обучающихся: эффективные педагогические практики</w:t>
            </w:r>
          </w:p>
        </w:tc>
        <w:tc>
          <w:tcPr>
            <w:tcW w:w="1276" w:type="dxa"/>
            <w:shd w:val="clear" w:color="auto" w:fill="auto"/>
          </w:tcPr>
          <w:p w:rsidR="00CB090C" w:rsidRPr="00D93E47" w:rsidRDefault="00CB090C" w:rsidP="00716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CB090C" w:rsidRPr="00D93E47" w:rsidRDefault="00CB090C" w:rsidP="00313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Куришкина Л.А.,</w:t>
            </w:r>
          </w:p>
          <w:p w:rsidR="00CB090C" w:rsidRPr="00D93E47" w:rsidRDefault="00CB090C" w:rsidP="00313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Волосач О.Н.</w:t>
            </w:r>
          </w:p>
        </w:tc>
      </w:tr>
      <w:tr w:rsidR="00CB090C" w:rsidRPr="001A3267" w:rsidTr="004F2613">
        <w:trPr>
          <w:trHeight w:val="70"/>
        </w:trPr>
        <w:tc>
          <w:tcPr>
            <w:tcW w:w="6805" w:type="dxa"/>
            <w:shd w:val="clear" w:color="auto" w:fill="auto"/>
          </w:tcPr>
          <w:p w:rsidR="00CB090C" w:rsidRPr="00D93E47" w:rsidRDefault="00CB090C" w:rsidP="00CB09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highlight w:val="yellow"/>
              </w:rPr>
            </w:pPr>
            <w:r w:rsidRPr="00D93E47">
              <w:rPr>
                <w:rFonts w:ascii="Times New Roman" w:hAnsi="Times New Roman"/>
                <w:iCs/>
                <w:highlight w:val="yellow"/>
              </w:rPr>
              <w:t>Управление качеством дошкольного образования в соответствии с ФГОС ДОО</w:t>
            </w:r>
          </w:p>
        </w:tc>
        <w:tc>
          <w:tcPr>
            <w:tcW w:w="1276" w:type="dxa"/>
            <w:shd w:val="clear" w:color="auto" w:fill="auto"/>
          </w:tcPr>
          <w:p w:rsidR="00CB090C" w:rsidRPr="00D93E47" w:rsidRDefault="00CB090C" w:rsidP="007164DA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CB090C" w:rsidRPr="00D93E47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Куришкина Л.А.,</w:t>
            </w:r>
          </w:p>
          <w:p w:rsidR="00CB090C" w:rsidRPr="00D93E47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</w:t>
            </w:r>
          </w:p>
        </w:tc>
      </w:tr>
      <w:tr w:rsidR="00CB090C" w:rsidRPr="001A3267" w:rsidTr="004F2613">
        <w:tc>
          <w:tcPr>
            <w:tcW w:w="6805" w:type="dxa"/>
            <w:shd w:val="clear" w:color="auto" w:fill="auto"/>
          </w:tcPr>
          <w:p w:rsidR="00CB090C" w:rsidRPr="00D93E47" w:rsidRDefault="00CB090C" w:rsidP="00CB090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Совершенствование воспитательных систем в образовательных организациях города Смоленска</w:t>
            </w:r>
          </w:p>
        </w:tc>
        <w:tc>
          <w:tcPr>
            <w:tcW w:w="1276" w:type="dxa"/>
            <w:shd w:val="clear" w:color="auto" w:fill="auto"/>
          </w:tcPr>
          <w:p w:rsidR="00CB090C" w:rsidRPr="00D93E47" w:rsidRDefault="00CB090C" w:rsidP="007164DA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CB090C" w:rsidRPr="00D93E47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Куришкина Л.А.,</w:t>
            </w:r>
          </w:p>
          <w:p w:rsidR="00CB090C" w:rsidRPr="00D93E47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</w:t>
            </w:r>
          </w:p>
        </w:tc>
      </w:tr>
      <w:tr w:rsidR="00CB090C" w:rsidRPr="001A3267" w:rsidTr="004F2613">
        <w:tc>
          <w:tcPr>
            <w:tcW w:w="6805" w:type="dxa"/>
            <w:shd w:val="clear" w:color="auto" w:fill="auto"/>
          </w:tcPr>
          <w:p w:rsidR="00CB090C" w:rsidRPr="00086714" w:rsidRDefault="00CB090C" w:rsidP="004F26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57F1">
              <w:rPr>
                <w:rFonts w:ascii="Times New Roman" w:hAnsi="Times New Roman" w:cs="Times New Roman"/>
              </w:rPr>
              <w:t>О результатах методической деятельности муниципальной системы образования</w:t>
            </w:r>
          </w:p>
        </w:tc>
        <w:tc>
          <w:tcPr>
            <w:tcW w:w="1276" w:type="dxa"/>
            <w:shd w:val="clear" w:color="auto" w:fill="auto"/>
          </w:tcPr>
          <w:p w:rsidR="00CB090C" w:rsidRPr="00086714" w:rsidRDefault="00CB090C" w:rsidP="007164D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8671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CB090C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Куришкина Л.А.,</w:t>
            </w:r>
          </w:p>
          <w:p w:rsidR="00CB090C" w:rsidRPr="00086714" w:rsidRDefault="00CB090C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7BBA">
              <w:rPr>
                <w:rFonts w:ascii="Times New Roman" w:hAnsi="Times New Roman" w:cs="Times New Roman"/>
              </w:rPr>
              <w:t>Волосач О.Н.</w:t>
            </w:r>
          </w:p>
        </w:tc>
      </w:tr>
    </w:tbl>
    <w:p w:rsidR="004F2613" w:rsidRPr="001A3267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</w:rPr>
      </w:pPr>
    </w:p>
    <w:p w:rsidR="004F2613" w:rsidRPr="005D5FDC" w:rsidRDefault="004F2613" w:rsidP="004F2613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Совещания с заместителями директоров общеобразовательных организаций</w:t>
      </w:r>
    </w:p>
    <w:p w:rsidR="004F2613" w:rsidRPr="005D5FDC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4F2613" w:rsidRPr="008D5F8A" w:rsidRDefault="004F2613" w:rsidP="004F26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126"/>
        <w:gridCol w:w="8"/>
      </w:tblGrid>
      <w:tr w:rsidR="004F2613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Тема совещания</w:t>
            </w:r>
          </w:p>
        </w:tc>
        <w:tc>
          <w:tcPr>
            <w:tcW w:w="2126" w:type="dxa"/>
            <w:shd w:val="clear" w:color="auto" w:fill="auto"/>
          </w:tcPr>
          <w:p w:rsidR="004F2613" w:rsidRPr="008D5F8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Ответственные исполнителя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D93E47" w:rsidRDefault="00010962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>сентябрь</w:t>
            </w:r>
          </w:p>
        </w:tc>
      </w:tr>
      <w:tr w:rsidR="00B80379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031AFE" w:rsidRPr="00D93E47" w:rsidRDefault="006140BC" w:rsidP="006140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Дистанционная форма обучения как инновационная образовательная модель</w:t>
            </w:r>
          </w:p>
        </w:tc>
        <w:tc>
          <w:tcPr>
            <w:tcW w:w="2126" w:type="dxa"/>
            <w:shd w:val="clear" w:color="auto" w:fill="auto"/>
          </w:tcPr>
          <w:p w:rsidR="00B80379" w:rsidRPr="00D93E47" w:rsidRDefault="00B80379" w:rsidP="00810221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Волосач О.Н.</w:t>
            </w:r>
            <w:r w:rsidR="00ED37B3" w:rsidRPr="00D93E47">
              <w:rPr>
                <w:rFonts w:ascii="Times New Roman" w:hAnsi="Times New Roman"/>
                <w:highlight w:val="yellow"/>
              </w:rPr>
              <w:t>,</w:t>
            </w:r>
          </w:p>
          <w:p w:rsidR="00ED37B3" w:rsidRPr="00D93E47" w:rsidRDefault="00ED37B3" w:rsidP="00810221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методисты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D93E47" w:rsidRDefault="00010962" w:rsidP="00810221">
            <w:pPr>
              <w:pStyle w:val="af9"/>
              <w:suppressLineNumbers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 w:val="0"/>
                <w:highlight w:val="yellow"/>
                <w:lang w:eastAsia="en-US"/>
              </w:rPr>
            </w:pPr>
            <w:r w:rsidRPr="00D93E47">
              <w:rPr>
                <w:rFonts w:ascii="Times New Roman" w:eastAsia="Calibri" w:hAnsi="Times New Roman" w:cs="Times New Roman"/>
                <w:bCs w:val="0"/>
                <w:highlight w:val="yellow"/>
                <w:lang w:eastAsia="en-US"/>
              </w:rPr>
              <w:t>октябрь</w:t>
            </w:r>
          </w:p>
        </w:tc>
      </w:tr>
      <w:tr w:rsidR="006140BC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6140BC" w:rsidRPr="00D93E47" w:rsidRDefault="006140BC" w:rsidP="00031AFE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eastAsia="Times New Roman" w:hAnsi="Times New Roman" w:cs="Calibri"/>
                <w:highlight w:val="yellow"/>
                <w:lang w:eastAsia="ar-SA"/>
              </w:rPr>
              <w:t>Повышение профессиональных компетенций учителя как механизм управления качеством образования</w:t>
            </w:r>
          </w:p>
        </w:tc>
        <w:tc>
          <w:tcPr>
            <w:tcW w:w="2126" w:type="dxa"/>
            <w:shd w:val="clear" w:color="auto" w:fill="auto"/>
          </w:tcPr>
          <w:p w:rsidR="00165BCB" w:rsidRPr="00D93E47" w:rsidRDefault="00165BCB" w:rsidP="00165BCB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Волосач О.Н.,</w:t>
            </w:r>
          </w:p>
          <w:p w:rsidR="006140BC" w:rsidRPr="00D93E47" w:rsidRDefault="00165BCB" w:rsidP="00165B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Левина О.А..</w:t>
            </w:r>
          </w:p>
        </w:tc>
      </w:tr>
      <w:tr w:rsidR="00010962" w:rsidRPr="008D5F8A" w:rsidTr="009767CD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010962" w:rsidRPr="00D93E47" w:rsidRDefault="00010962" w:rsidP="00010962">
            <w:pPr>
              <w:pStyle w:val="af9"/>
              <w:suppressLineNumbers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 w:val="0"/>
                <w:highlight w:val="yellow"/>
                <w:lang w:eastAsia="en-US"/>
              </w:rPr>
            </w:pPr>
            <w:r w:rsidRPr="00D93E47">
              <w:rPr>
                <w:rFonts w:ascii="Times New Roman" w:eastAsia="Calibri" w:hAnsi="Times New Roman" w:cs="Times New Roman"/>
                <w:bCs w:val="0"/>
                <w:highlight w:val="yellow"/>
                <w:lang w:eastAsia="en-US"/>
              </w:rPr>
              <w:t>декабрь</w:t>
            </w:r>
          </w:p>
        </w:tc>
      </w:tr>
      <w:tr w:rsidR="00010962" w:rsidRPr="008D5F8A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010962" w:rsidRPr="00D93E47" w:rsidRDefault="006140BC" w:rsidP="00010962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О положительных практиках работы с детьми с особыми образовательными потребностями</w:t>
            </w:r>
          </w:p>
        </w:tc>
        <w:tc>
          <w:tcPr>
            <w:tcW w:w="2126" w:type="dxa"/>
            <w:shd w:val="clear" w:color="auto" w:fill="auto"/>
          </w:tcPr>
          <w:p w:rsidR="00165BCB" w:rsidRPr="00D93E47" w:rsidRDefault="00165BCB" w:rsidP="00165B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О.Н.,</w:t>
            </w:r>
          </w:p>
          <w:p w:rsidR="00F8556E" w:rsidRPr="00D93E47" w:rsidRDefault="00165BCB" w:rsidP="00165BCB">
            <w:pPr>
              <w:pStyle w:val="ab"/>
              <w:tabs>
                <w:tab w:val="clear" w:pos="4677"/>
                <w:tab w:val="clear" w:pos="9355"/>
              </w:tabs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93E47">
              <w:rPr>
                <w:rFonts w:ascii="Times New Roman" w:hAnsi="Times New Roman"/>
                <w:highlight w:val="yellow"/>
              </w:rPr>
              <w:t>Якубенкова Д.С.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D93E47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>январь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D93E47" w:rsidRDefault="006140BC" w:rsidP="001A6CD4">
            <w:pPr>
              <w:spacing w:after="0" w:line="250" w:lineRule="auto"/>
              <w:ind w:left="34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</w:t>
            </w:r>
            <w:r w:rsidR="004F2613" w:rsidRPr="00D93E4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сероссийск</w:t>
            </w:r>
            <w:r w:rsidRPr="00D93E4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ая</w:t>
            </w:r>
            <w:r w:rsidR="004F2613" w:rsidRPr="00D93E4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олимпиады школьников</w:t>
            </w:r>
            <w:r w:rsidR="001A6CD4"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как один из элементов оценки образовательных</w:t>
            </w:r>
            <w:r w:rsidR="00797020"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A6CD4" w:rsidRPr="00D93E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результатов обучающихся</w:t>
            </w:r>
          </w:p>
        </w:tc>
        <w:tc>
          <w:tcPr>
            <w:tcW w:w="2126" w:type="dxa"/>
            <w:shd w:val="clear" w:color="auto" w:fill="auto"/>
          </w:tcPr>
          <w:p w:rsidR="004F2613" w:rsidRPr="00D93E47" w:rsidRDefault="00010962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  <w:r w:rsidR="00ED37B3" w:rsidRPr="00D93E47">
              <w:rPr>
                <w:rFonts w:ascii="Times New Roman" w:eastAsia="Calibri" w:hAnsi="Times New Roman" w:cs="Times New Roman"/>
                <w:highlight w:val="yellow"/>
              </w:rPr>
              <w:t xml:space="preserve">, </w:t>
            </w:r>
          </w:p>
          <w:p w:rsidR="00ED37B3" w:rsidRPr="00D93E47" w:rsidRDefault="00ED37B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Чижова А.В.</w:t>
            </w:r>
          </w:p>
        </w:tc>
      </w:tr>
      <w:tr w:rsidR="004F2613" w:rsidRPr="001A3267" w:rsidTr="004F2613">
        <w:tc>
          <w:tcPr>
            <w:tcW w:w="10073" w:type="dxa"/>
            <w:gridSpan w:val="3"/>
            <w:shd w:val="clear" w:color="auto" w:fill="auto"/>
          </w:tcPr>
          <w:p w:rsidR="004F2613" w:rsidRPr="003309AA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3309AA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4F2613" w:rsidRPr="001A3267" w:rsidTr="004F2613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4F2613" w:rsidRPr="003309AA" w:rsidRDefault="004F2613" w:rsidP="00031AF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9AA">
              <w:rPr>
                <w:rFonts w:ascii="Times New Roman" w:eastAsia="Calibri" w:hAnsi="Times New Roman" w:cs="Times New Roman"/>
              </w:rPr>
              <w:t>Об итогах деятельности городских профессиональных объединений педагогов</w:t>
            </w:r>
            <w:r w:rsidR="00797020">
              <w:rPr>
                <w:rFonts w:ascii="Times New Roman" w:eastAsia="Calibri" w:hAnsi="Times New Roman" w:cs="Times New Roman"/>
              </w:rPr>
              <w:t xml:space="preserve"> </w:t>
            </w:r>
            <w:r w:rsidR="00031AFE">
              <w:rPr>
                <w:rFonts w:ascii="Times New Roman" w:eastAsia="Calibri" w:hAnsi="Times New Roman" w:cs="Times New Roman"/>
              </w:rPr>
              <w:t>в 2020-2021 уч. году</w:t>
            </w:r>
          </w:p>
        </w:tc>
        <w:tc>
          <w:tcPr>
            <w:tcW w:w="2126" w:type="dxa"/>
            <w:shd w:val="clear" w:color="auto" w:fill="auto"/>
          </w:tcPr>
          <w:p w:rsidR="004F2613" w:rsidRDefault="00010962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Волосач О.Н.</w:t>
            </w:r>
            <w:r w:rsidR="00ED37B3">
              <w:rPr>
                <w:rFonts w:ascii="Times New Roman" w:eastAsia="Calibri" w:hAnsi="Times New Roman" w:cs="Times New Roman"/>
              </w:rPr>
              <w:t>,</w:t>
            </w:r>
          </w:p>
          <w:p w:rsidR="00ED37B3" w:rsidRPr="003309AA" w:rsidRDefault="00ED37B3" w:rsidP="004F26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методисты</w:t>
            </w:r>
          </w:p>
        </w:tc>
      </w:tr>
    </w:tbl>
    <w:p w:rsidR="00FA483B" w:rsidRDefault="00FA483B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171" w:rsidRDefault="00BB3171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4C" w:rsidRPr="005D5FDC" w:rsidRDefault="0034174C" w:rsidP="0034174C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Совещания с заместителями директоров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(</w:t>
      </w:r>
      <w:r w:rsidRPr="00960272">
        <w:rPr>
          <w:rFonts w:ascii="Times New Roman" w:eastAsia="Times New Roman" w:hAnsi="Times New Roman" w:cs="Times New Roman"/>
          <w:b/>
          <w:lang w:eastAsia="ar-SA"/>
        </w:rPr>
        <w:t>старшими воспитателями ДОО</w:t>
      </w:r>
      <w:r>
        <w:rPr>
          <w:rFonts w:ascii="Times New Roman" w:eastAsia="Times New Roman" w:hAnsi="Times New Roman" w:cs="Times New Roman"/>
          <w:b/>
          <w:lang w:eastAsia="ar-SA"/>
        </w:rPr>
        <w:t>)</w:t>
      </w:r>
    </w:p>
    <w:p w:rsidR="0034174C" w:rsidRPr="005D5FDC" w:rsidRDefault="0034174C" w:rsidP="00341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34174C" w:rsidRPr="008D5F8A" w:rsidRDefault="0034174C" w:rsidP="003417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126"/>
        <w:gridCol w:w="8"/>
      </w:tblGrid>
      <w:tr w:rsidR="0034174C" w:rsidRPr="008D5F8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8D5F8A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Тема совещания</w:t>
            </w:r>
          </w:p>
        </w:tc>
        <w:tc>
          <w:tcPr>
            <w:tcW w:w="2126" w:type="dxa"/>
            <w:shd w:val="clear" w:color="auto" w:fill="auto"/>
          </w:tcPr>
          <w:p w:rsidR="0034174C" w:rsidRPr="008D5F8A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5F8A">
              <w:rPr>
                <w:rFonts w:ascii="Times New Roman" w:eastAsia="Calibri" w:hAnsi="Times New Roman" w:cs="Times New Roman"/>
                <w:b/>
              </w:rPr>
              <w:t>Ответственные исполнителя</w:t>
            </w:r>
          </w:p>
        </w:tc>
      </w:tr>
      <w:tr w:rsidR="0034174C" w:rsidRPr="0058065A" w:rsidTr="00882057">
        <w:tc>
          <w:tcPr>
            <w:tcW w:w="10073" w:type="dxa"/>
            <w:gridSpan w:val="3"/>
            <w:shd w:val="clear" w:color="auto" w:fill="auto"/>
          </w:tcPr>
          <w:p w:rsidR="0034174C" w:rsidRPr="00960272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0272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D93E47" w:rsidRDefault="0034174C" w:rsidP="008820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Организация деятельности творческих формирований педагогов ДОО.  Актуальные вопросы профессионального развития педагогических кадров в системе методических объединений.</w:t>
            </w:r>
          </w:p>
        </w:tc>
        <w:tc>
          <w:tcPr>
            <w:tcW w:w="2126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</w:p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Фролова О.В.</w:t>
            </w:r>
          </w:p>
        </w:tc>
      </w:tr>
      <w:tr w:rsidR="0034174C" w:rsidRPr="0058065A" w:rsidTr="00882057">
        <w:tc>
          <w:tcPr>
            <w:tcW w:w="10073" w:type="dxa"/>
            <w:gridSpan w:val="3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>октябрь</w:t>
            </w:r>
          </w:p>
        </w:tc>
      </w:tr>
      <w:tr w:rsidR="0034174C" w:rsidRPr="0058065A" w:rsidTr="00882057">
        <w:trPr>
          <w:gridAfter w:val="1"/>
          <w:wAfter w:w="8" w:type="dxa"/>
          <w:trHeight w:val="265"/>
        </w:trPr>
        <w:tc>
          <w:tcPr>
            <w:tcW w:w="7939" w:type="dxa"/>
          </w:tcPr>
          <w:p w:rsidR="0034174C" w:rsidRPr="00D93E47" w:rsidRDefault="0034174C" w:rsidP="00882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Особенности организации развивающей предметно-пространственной среды в детском саду в условиях ФГОС дошкольного образования. Атлас материалов и оборудования предметно-пространственной среды в ДОО</w:t>
            </w:r>
            <w:r w:rsidRPr="00D93E47">
              <w:rPr>
                <w:rFonts w:ascii="Times New Roman" w:eastAsia="Calibri" w:hAnsi="Times New Roman" w:cs="Times New Roman"/>
                <w:highlight w:val="yellow"/>
              </w:rPr>
              <w:t>(в формате вебинара)</w:t>
            </w:r>
          </w:p>
        </w:tc>
        <w:tc>
          <w:tcPr>
            <w:tcW w:w="2126" w:type="dxa"/>
          </w:tcPr>
          <w:p w:rsidR="0034174C" w:rsidRPr="00D93E47" w:rsidRDefault="0034174C" w:rsidP="0034174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</w:p>
          <w:p w:rsidR="0034174C" w:rsidRPr="00D93E47" w:rsidRDefault="0034174C" w:rsidP="00882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Фролова О.В.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Сопровождение педагога ДОО в межаттестационный период. Прохождение общественно-профессиональной экспертизы образовательных продуктов воспитателей ДОО(в формате вебинара)</w:t>
            </w:r>
          </w:p>
        </w:tc>
        <w:tc>
          <w:tcPr>
            <w:tcW w:w="2126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</w:p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Фролова О.В.</w:t>
            </w:r>
          </w:p>
        </w:tc>
      </w:tr>
      <w:tr w:rsidR="0034174C" w:rsidRPr="0058065A" w:rsidTr="00882057">
        <w:tc>
          <w:tcPr>
            <w:tcW w:w="10073" w:type="dxa"/>
            <w:gridSpan w:val="3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>январь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Система мониторинга качества дошкольного образования: инструменты, процедура, результаты исследования.</w:t>
            </w:r>
          </w:p>
        </w:tc>
        <w:tc>
          <w:tcPr>
            <w:tcW w:w="2126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</w:p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Фролова О.В.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10065" w:type="dxa"/>
            <w:gridSpan w:val="2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b/>
                <w:highlight w:val="yellow"/>
              </w:rPr>
              <w:t>март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и содержание дошкольного образования для детей с ограниченными возможностями здоровья</w:t>
            </w:r>
            <w:r w:rsidRPr="00D93E47">
              <w:rPr>
                <w:rFonts w:ascii="Times New Roman" w:eastAsia="Calibri" w:hAnsi="Times New Roman" w:cs="Times New Roman"/>
                <w:highlight w:val="yellow"/>
              </w:rPr>
              <w:t>(в формате вебинара)</w:t>
            </w:r>
          </w:p>
        </w:tc>
        <w:tc>
          <w:tcPr>
            <w:tcW w:w="2126" w:type="dxa"/>
            <w:shd w:val="clear" w:color="auto" w:fill="auto"/>
          </w:tcPr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Волосач О.Н.</w:t>
            </w:r>
          </w:p>
          <w:p w:rsidR="0034174C" w:rsidRPr="00D93E47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93E47">
              <w:rPr>
                <w:rFonts w:ascii="Times New Roman" w:eastAsia="Calibri" w:hAnsi="Times New Roman" w:cs="Times New Roman"/>
                <w:highlight w:val="yellow"/>
              </w:rPr>
              <w:t>Фролова О.В.</w:t>
            </w:r>
          </w:p>
        </w:tc>
      </w:tr>
      <w:tr w:rsidR="0034174C" w:rsidRPr="0058065A" w:rsidTr="00882057">
        <w:tc>
          <w:tcPr>
            <w:tcW w:w="10073" w:type="dxa"/>
            <w:gridSpan w:val="3"/>
            <w:shd w:val="clear" w:color="auto" w:fill="auto"/>
          </w:tcPr>
          <w:p w:rsidR="0034174C" w:rsidRPr="00960272" w:rsidRDefault="0034174C" w:rsidP="00882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60272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34174C" w:rsidRPr="0058065A" w:rsidTr="00882057">
        <w:trPr>
          <w:gridAfter w:val="1"/>
          <w:wAfter w:w="8" w:type="dxa"/>
        </w:trPr>
        <w:tc>
          <w:tcPr>
            <w:tcW w:w="7939" w:type="dxa"/>
            <w:shd w:val="clear" w:color="auto" w:fill="auto"/>
          </w:tcPr>
          <w:p w:rsidR="0034174C" w:rsidRPr="00960272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0272">
              <w:rPr>
                <w:rFonts w:ascii="Times New Roman" w:eastAsia="Calibri" w:hAnsi="Times New Roman" w:cs="Times New Roman"/>
              </w:rPr>
              <w:t>Постерный доклад: «Об итогах деятельности городских профессиональных объединений педагогов»</w:t>
            </w:r>
          </w:p>
        </w:tc>
        <w:tc>
          <w:tcPr>
            <w:tcW w:w="2126" w:type="dxa"/>
            <w:shd w:val="clear" w:color="auto" w:fill="auto"/>
          </w:tcPr>
          <w:p w:rsidR="0034174C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Волосач О.Н.</w:t>
            </w:r>
          </w:p>
          <w:p w:rsidR="0034174C" w:rsidRPr="00960272" w:rsidRDefault="0034174C" w:rsidP="008820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0272">
              <w:rPr>
                <w:rFonts w:ascii="Times New Roman" w:eastAsia="Calibri" w:hAnsi="Times New Roman" w:cs="Times New Roman"/>
              </w:rPr>
              <w:t>Фролова О.В.</w:t>
            </w:r>
          </w:p>
        </w:tc>
      </w:tr>
    </w:tbl>
    <w:p w:rsidR="0034174C" w:rsidRDefault="0034174C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4C" w:rsidRDefault="0034174C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на развитие профессионального мастерства педагогических и руководящих работников в контексте 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46">
        <w:rPr>
          <w:rFonts w:ascii="Times New Roman" w:hAnsi="Times New Roman" w:cs="Times New Roman"/>
          <w:b/>
          <w:sz w:val="24"/>
          <w:szCs w:val="24"/>
        </w:rPr>
        <w:t xml:space="preserve">приоритетного национального проекта </w:t>
      </w:r>
    </w:p>
    <w:p w:rsidR="004F2613" w:rsidRPr="00AA684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32"/>
        <w:gridCol w:w="28"/>
        <w:gridCol w:w="2069"/>
        <w:gridCol w:w="2002"/>
        <w:gridCol w:w="45"/>
      </w:tblGrid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F2613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Проект «Современная школа»</w:t>
            </w:r>
          </w:p>
        </w:tc>
      </w:tr>
      <w:tr w:rsidR="004F2613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Внедрение на уровнях общего образования новых методов обучения и воспитания, обновления программ, направленных на реализацию ФГОС, обновление образовательных технологий и содержания образования с учетом концепций преподавания предметов</w:t>
            </w:r>
          </w:p>
        </w:tc>
      </w:tr>
      <w:tr w:rsidR="004F2613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613" w:rsidRPr="00C22816" w:rsidRDefault="004F2613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Реализации ФГОС, обновление образовательных технологий и содержания образования с учетом концепций преподавания предметов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470C60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Проблемный семинар «</w:t>
            </w:r>
            <w:r w:rsidR="00810221" w:rsidRPr="00D93E47">
              <w:rPr>
                <w:rFonts w:ascii="Times New Roman" w:hAnsi="Times New Roman" w:cs="Times New Roman"/>
                <w:bCs/>
                <w:highlight w:val="yellow"/>
              </w:rPr>
              <w:t>Организация содержания образования в контексте развития функциональной грамотности школьников на всех уровнях обучения</w:t>
            </w:r>
            <w:r w:rsidR="001A6CD4" w:rsidRPr="00D93E47">
              <w:rPr>
                <w:rFonts w:ascii="Times New Roman" w:hAnsi="Times New Roman" w:cs="Times New Roman"/>
                <w:bCs/>
                <w:highlight w:val="yellow"/>
              </w:rPr>
              <w:t xml:space="preserve"> как приоритетной задачи ФГОС</w:t>
            </w: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CB090C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</w:t>
            </w:r>
            <w:r w:rsidR="00810221" w:rsidRPr="00D93E47">
              <w:rPr>
                <w:rFonts w:ascii="Times New Roman" w:hAnsi="Times New Roman" w:cs="Times New Roman"/>
                <w:highlight w:val="yellow"/>
              </w:rPr>
              <w:t>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810221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1" w:rsidRPr="00D93E47" w:rsidRDefault="00810221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2613" w:rsidRPr="00D93E47" w:rsidRDefault="00810221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4F2613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470C60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Практический семинар «</w:t>
            </w:r>
            <w:r w:rsidR="00CB449F" w:rsidRPr="00D93E47">
              <w:rPr>
                <w:rFonts w:ascii="Times New Roman" w:hAnsi="Times New Roman" w:cs="Times New Roman"/>
                <w:highlight w:val="yellow"/>
              </w:rPr>
              <w:t>Технология формирования и оценивания функциональной грамотности</w:t>
            </w:r>
            <w:r w:rsidRPr="00D93E47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CB449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13" w:rsidRPr="00D93E47" w:rsidRDefault="00CB449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21" w:rsidRPr="00D93E47" w:rsidRDefault="00810221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2613" w:rsidRPr="00D93E47" w:rsidRDefault="00CB449F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DC1446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6" w:rsidRPr="00D93E47" w:rsidRDefault="00855ABE" w:rsidP="00855AB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Расширенное заседание ГПГ</w:t>
            </w:r>
            <w:r w:rsidRPr="00D93E4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«Проблемы преемственности ДОО и начальной школы при реализации государственных стандартов в обучении детей с особыми образовательными потребностями»</w:t>
            </w:r>
          </w:p>
          <w:p w:rsidR="000B0BC3" w:rsidRPr="00D93E47" w:rsidRDefault="000B0BC3" w:rsidP="00855ABE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6" w:rsidRPr="00D93E47" w:rsidRDefault="00C036C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6" w:rsidRPr="00D93E47" w:rsidRDefault="00DC1446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6" w:rsidRPr="00D93E47" w:rsidRDefault="00DC1446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DC1446" w:rsidRPr="00D93E47" w:rsidRDefault="00DC1446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О.В.,</w:t>
            </w:r>
          </w:p>
          <w:p w:rsidR="00DC1446" w:rsidRPr="00D93E47" w:rsidRDefault="00DC1446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Якубенкова Д.С.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Презентация опыта работы «Обновление содержания дошкольного образования: Реализация УМК «Мир открытий». Проблемы,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48 «Совушка»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B" w:rsidRPr="00D93E47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Семинар-практикум по проблеме: «Формирование предпосылок функциональной грамотности у детей старшего дошкольного возраста»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0272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МБДОУ «Детский сад №8  «Салют»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F020EB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Волосач О.Н.,</w:t>
            </w:r>
          </w:p>
          <w:p w:rsidR="004F109B" w:rsidRPr="00F020EB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Фролова О.В.</w:t>
            </w:r>
            <w:r w:rsidR="00F020EB">
              <w:rPr>
                <w:rFonts w:ascii="Times New Roman" w:hAnsi="Times New Roman" w:cs="Times New Roman"/>
              </w:rPr>
              <w:t>,</w:t>
            </w:r>
          </w:p>
          <w:p w:rsidR="004F109B" w:rsidRPr="00F020EB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C036C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Презентация опыта</w:t>
            </w:r>
            <w:r w:rsidR="004F109B" w:rsidRPr="00D93E47">
              <w:rPr>
                <w:rFonts w:ascii="Times New Roman" w:hAnsi="Times New Roman" w:cs="Times New Roman"/>
                <w:highlight w:val="yellow"/>
              </w:rPr>
              <w:t xml:space="preserve"> «Математическое развитие дошкольников в ДОО» на основе комплексной программы «Развитие» Л.А. Венгера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45 «Октябренок»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стол: «Инновационная методическая сеть «Учись учиться» на основе системно-деятельностного подхода Л.Г. Петерсон» разработка и апробация с методического обеспечения нового поколения и моделей системного внедрения деятельностного метода в общеобразовательную практику с позиций преемственности на уровнях ДОО–НОО–ООО.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48 «Совушка» и МБОУ СОШ № 33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  <w:r w:rsidR="00F020EB" w:rsidRPr="00D93E47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C036C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Дискуссионная площадка</w:t>
            </w:r>
            <w:r w:rsidR="004F109B" w:rsidRPr="00D93E47">
              <w:rPr>
                <w:rFonts w:ascii="Times New Roman" w:hAnsi="Times New Roman" w:cs="Times New Roman"/>
                <w:highlight w:val="yellow"/>
              </w:rPr>
              <w:t>: «Актуальные проблемы повышения фин</w:t>
            </w:r>
            <w:r w:rsidRPr="00D93E47">
              <w:rPr>
                <w:rFonts w:ascii="Times New Roman" w:hAnsi="Times New Roman" w:cs="Times New Roman"/>
                <w:highlight w:val="yellow"/>
              </w:rPr>
              <w:t>ансовой грамотности обучающихся»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17»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B" w:rsidRPr="00D93E47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  <w:r w:rsidR="00F020EB" w:rsidRPr="00D93E47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4F109B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09B" w:rsidRPr="00C22816" w:rsidTr="00060F0C"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подготовке обучающихся к итоговой аттестации</w:t>
            </w:r>
          </w:p>
        </w:tc>
      </w:tr>
      <w:tr w:rsidR="004F109B" w:rsidRPr="00C22816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Проблемная группа «Методические особенности подготовки учащихся к государственной итоговой аттестации» (математика, физика, информатика, биология, химия, география, история обществознание)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 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Волосач О.Н., 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Н.Д., Левина О.А., Терехина О.В.</w:t>
            </w:r>
          </w:p>
        </w:tc>
      </w:tr>
      <w:tr w:rsidR="004F109B" w:rsidRPr="00C22816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Постоянно действующий семинар «Система работы учителя по подготовке обучающихся к государственной итоговой аттестации» (русский язык, литература, иностранные языки)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 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Волосач О.Н., 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4F109B" w:rsidRPr="00C22816" w:rsidTr="00810221">
        <w:trPr>
          <w:gridAfter w:val="1"/>
          <w:wAfter w:w="45" w:type="dxa"/>
          <w:trHeight w:val="1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Методическое совещание «Мониторинговые исследования как средство повышения качества 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pStyle w:val="ab"/>
              <w:tabs>
                <w:tab w:val="clear" w:pos="4677"/>
                <w:tab w:val="clear" w:pos="9355"/>
              </w:tabs>
              <w:spacing w:after="160" w:line="259" w:lineRule="auto"/>
              <w:rPr>
                <w:rFonts w:ascii="Times New Roman" w:eastAsiaTheme="minorHAnsi" w:hAnsi="Times New Roman"/>
                <w:highlight w:val="yellow"/>
              </w:rPr>
            </w:pPr>
            <w:r w:rsidRPr="00D93E47">
              <w:rPr>
                <w:rFonts w:ascii="Times New Roman" w:eastAsiaTheme="minorHAnsi" w:hAnsi="Times New Roman"/>
                <w:highlight w:val="yellow"/>
              </w:rPr>
              <w:t xml:space="preserve">январь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Волосач О.Н., </w:t>
            </w:r>
          </w:p>
          <w:p w:rsidR="004F109B" w:rsidRPr="00D93E47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Н.Д., Левина О.А., Терехина О.В.</w:t>
            </w:r>
          </w:p>
        </w:tc>
      </w:tr>
      <w:tr w:rsidR="004F109B" w:rsidRPr="00C22816" w:rsidTr="00810221">
        <w:trPr>
          <w:gridAfter w:val="1"/>
          <w:wAfter w:w="45" w:type="dxa"/>
          <w:trHeight w:val="8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Методическое совещание «Оценка функциональной грамотности школьников – ключ к качественному результату на ГИА»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pStyle w:val="ab"/>
              <w:tabs>
                <w:tab w:val="clear" w:pos="4677"/>
                <w:tab w:val="clear" w:pos="9355"/>
              </w:tabs>
              <w:spacing w:after="160" w:line="259" w:lineRule="auto"/>
              <w:rPr>
                <w:rFonts w:ascii="Times New Roman" w:eastAsiaTheme="minorHAnsi" w:hAnsi="Times New Roman"/>
                <w:highlight w:val="yellow"/>
              </w:rPr>
            </w:pPr>
            <w:r w:rsidRPr="00D93E47">
              <w:rPr>
                <w:rFonts w:ascii="Times New Roman" w:eastAsiaTheme="minorHAnsi" w:hAnsi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Волосач О.Н., </w:t>
            </w:r>
          </w:p>
          <w:p w:rsidR="004F109B" w:rsidRPr="00D93E47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Н.Д., Левина О.А., Терехина О.В.</w:t>
            </w:r>
          </w:p>
        </w:tc>
      </w:tr>
      <w:tr w:rsidR="004F109B" w:rsidRPr="00C22816" w:rsidTr="00810221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810221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221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внедрению</w:t>
            </w:r>
          </w:p>
          <w:p w:rsidR="004F109B" w:rsidRPr="00810221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21">
              <w:rPr>
                <w:rFonts w:ascii="Times New Roman" w:hAnsi="Times New Roman" w:cs="Times New Roman"/>
                <w:b/>
              </w:rPr>
              <w:t>робототехники в образовательный процесс</w:t>
            </w:r>
          </w:p>
        </w:tc>
      </w:tr>
      <w:tr w:rsidR="004F109B" w:rsidRPr="00C22816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 «Робототехника как средство развития у обучающихся способностей к научной и творческой деятельности»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4F109B" w:rsidRPr="00C22816" w:rsidTr="00810221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Семинар – практикум «Экспериментальная деяте</w:t>
            </w:r>
            <w:r w:rsidR="00C55A9F" w:rsidRPr="00D93E47">
              <w:rPr>
                <w:rFonts w:ascii="Times New Roman" w:hAnsi="Times New Roman" w:cs="Times New Roman"/>
                <w:highlight w:val="yellow"/>
              </w:rPr>
              <w:t>л</w:t>
            </w:r>
            <w:r w:rsidRPr="00D93E47">
              <w:rPr>
                <w:rFonts w:ascii="Times New Roman" w:hAnsi="Times New Roman" w:cs="Times New Roman"/>
                <w:highlight w:val="yellow"/>
              </w:rPr>
              <w:t>ьность по формированию функциональной грамотности обучающихся на занятиях образовательной робототехники»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33628A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4F109B" w:rsidRPr="0033628A">
              <w:rPr>
                <w:rFonts w:ascii="Times New Roman" w:hAnsi="Times New Roman" w:cs="Times New Roman"/>
                <w:lang w:val="en-US"/>
              </w:rPr>
              <w:t>Y</w:t>
            </w:r>
            <w:r w:rsidR="004F109B" w:rsidRPr="0033628A">
              <w:rPr>
                <w:rFonts w:ascii="Times New Roman" w:hAnsi="Times New Roman" w:cs="Times New Roman"/>
              </w:rPr>
              <w:t xml:space="preserve"> Всероссийская научно-практическая конференция «Развитие научно-технического творчества детей и молодежи»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810221" w:rsidRDefault="00D93E47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810221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10221">
              <w:rPr>
                <w:rFonts w:ascii="Times New Roman" w:hAnsi="Times New Roman" w:cs="Times New Roman"/>
              </w:rPr>
              <w:t>СмолГУ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Волосач О.Н.,</w:t>
            </w:r>
          </w:p>
          <w:p w:rsidR="004F109B" w:rsidRPr="00810221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10221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Мастер-класс по организации детского моделирования на примере реализации парциальной программы «От Фребеля до робота» Т.В. Волосовец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МБДОУ «Детский сад № 19 «Катюша»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B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Волосач О.Н.,</w:t>
            </w:r>
          </w:p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Фролова О.В.</w:t>
            </w:r>
          </w:p>
          <w:p w:rsidR="004F109B" w:rsidRPr="00960272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Проект «Цифровая образовательная среда»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Создание современной и безопасной цифровой образовательной среды, обеспечивающей высокое качество и доступность о</w:t>
            </w:r>
            <w:r>
              <w:rPr>
                <w:rFonts w:ascii="Times New Roman" w:hAnsi="Times New Roman" w:cs="Times New Roman"/>
                <w:b/>
              </w:rPr>
              <w:t>бразования всех видов и уровней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цифровизации обучения</w:t>
            </w:r>
          </w:p>
        </w:tc>
      </w:tr>
      <w:tr w:rsidR="00681D28" w:rsidRPr="00C22816" w:rsidTr="00060F0C">
        <w:trPr>
          <w:gridAfter w:val="1"/>
          <w:wAfter w:w="45" w:type="dxa"/>
          <w:trHeight w:val="3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Круглый стол  «Дистанционные образовательные технологии – ответ на вызовы времени»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C036C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rPr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Левина О.А.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Практико-семинарское занятие «Формирование функциональной грамотности с использованием цифровых решений»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rPr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Левина О.А.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 «Цифровые технологии как одно из средств повышения качества образования и усилитель мощи естественного интеллекта человека»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rPr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Левина О.А.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A269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A269D">
              <w:rPr>
                <w:rFonts w:ascii="Times New Roman" w:hAnsi="Times New Roman" w:cs="Times New Roman"/>
              </w:rPr>
              <w:t>Вебинар «Цифровая трансформация образования:</w:t>
            </w:r>
            <w:r w:rsidR="00D93E47">
              <w:rPr>
                <w:rFonts w:ascii="Times New Roman" w:hAnsi="Times New Roman" w:cs="Times New Roman"/>
              </w:rPr>
              <w:t xml:space="preserve"> </w:t>
            </w:r>
            <w:r w:rsidRPr="009A269D">
              <w:rPr>
                <w:rFonts w:ascii="Times New Roman" w:hAnsi="Times New Roman" w:cs="Times New Roman"/>
              </w:rPr>
              <w:t>ТРУДНОСТИ И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A269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A269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r w:rsidRPr="001666D9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A269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A269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9A269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A269D"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стол: «Формирование цифровой образовательной среды ДОО в условиях реализации ФГОС дошкольного 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EB" w:rsidRPr="00D93E47" w:rsidRDefault="00F020E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  <w:r w:rsidR="00F020EB" w:rsidRPr="00D93E47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4F109B" w:rsidRPr="00D93E47" w:rsidRDefault="004F109B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Проект «Успех каждого ребенка»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4F109B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09B" w:rsidRPr="00C22816" w:rsidRDefault="004F109B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r w:rsidRPr="00C22816">
              <w:rPr>
                <w:rFonts w:ascii="Times New Roman" w:hAnsi="Times New Roman" w:cs="Times New Roman"/>
                <w:b/>
                <w:bCs/>
              </w:rPr>
              <w:t>социализации обучающихся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Инновационная работа с книгой.</w:t>
            </w:r>
          </w:p>
          <w:p w:rsidR="00681D28" w:rsidRPr="00D93E47" w:rsidRDefault="00681D28" w:rsidP="00681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Мастер-класс по созданию буктрейлера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декабрь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«Гимназия № 1 им. Н.М. Пржевальского»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Иващенко И.В.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Презентация опыта работы «Театр начинается с библиотеки»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март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«СШ № 28»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Иващенко И.В.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стол: «Библиотека в детском саду. Формирование читательской компетентности у дошкольников»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30 «Аист»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День открытых дверей «Формирование основ безопасности жизнедеятельности дошкольников»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882057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</w:t>
            </w:r>
            <w:r w:rsidR="00882057" w:rsidRPr="00D93E47">
              <w:rPr>
                <w:rFonts w:ascii="Times New Roman" w:hAnsi="Times New Roman" w:cs="Times New Roman"/>
                <w:highlight w:val="yellow"/>
              </w:rPr>
              <w:t xml:space="preserve"> 37</w:t>
            </w:r>
            <w:r w:rsidRPr="00D93E47">
              <w:rPr>
                <w:rFonts w:ascii="Times New Roman" w:hAnsi="Times New Roman" w:cs="Times New Roman"/>
                <w:highlight w:val="yellow"/>
              </w:rPr>
              <w:t xml:space="preserve"> «</w:t>
            </w:r>
            <w:r w:rsidR="00882057" w:rsidRPr="00D93E47">
              <w:rPr>
                <w:rFonts w:ascii="Times New Roman" w:hAnsi="Times New Roman" w:cs="Times New Roman"/>
                <w:highlight w:val="yellow"/>
              </w:rPr>
              <w:t>Мальвинка</w:t>
            </w:r>
            <w:r w:rsidRPr="00D93E47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C8" w:rsidRPr="00D93E47" w:rsidRDefault="00C036C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  <w:r w:rsidR="00C036C8" w:rsidRPr="00D93E47">
              <w:rPr>
                <w:rFonts w:ascii="Times New Roman" w:hAnsi="Times New Roman" w:cs="Times New Roman"/>
                <w:highlight w:val="yellow"/>
              </w:rPr>
              <w:t>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10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 по </w:t>
            </w:r>
            <w:r w:rsidRPr="00C22816">
              <w:rPr>
                <w:rFonts w:ascii="Times New Roman" w:hAnsi="Times New Roman" w:cs="Times New Roman"/>
                <w:b/>
                <w:bCs/>
              </w:rPr>
              <w:t>профилизации обучения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Диалоговая площадка «Навыки XXI века: новая реальность в образовании»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январь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681D28" w:rsidRPr="00C22816" w:rsidTr="00060F0C">
        <w:trPr>
          <w:gridAfter w:val="1"/>
          <w:wAfter w:w="45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Семинар «Развитие функциональной грамотности в условиях профильного обучения»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Васинова Н.Д.</w:t>
            </w:r>
          </w:p>
        </w:tc>
      </w:tr>
      <w:tr w:rsidR="00681D28" w:rsidRPr="00C22816" w:rsidTr="00060F0C">
        <w:trPr>
          <w:gridAfter w:val="1"/>
          <w:wAfter w:w="4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Круглый стол </w:t>
            </w:r>
            <w:r w:rsidRPr="00D93E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«Особенности организации мероприятий с детьми по ранней профессионализации»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январь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79 «Соловушка»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681D28" w:rsidRPr="00C22816" w:rsidTr="006B4600">
        <w:trPr>
          <w:trHeight w:val="417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F070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 xml:space="preserve">Информационное, методическое сопровождение деятельности педагогов, работающих с детьми с </w:t>
            </w:r>
            <w:r>
              <w:rPr>
                <w:rFonts w:ascii="Times New Roman" w:hAnsi="Times New Roman" w:cs="Times New Roman"/>
                <w:b/>
              </w:rPr>
              <w:t>особыми образовательными потребностями</w:t>
            </w:r>
          </w:p>
        </w:tc>
      </w:tr>
      <w:tr w:rsidR="00681D28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Проблемный семинар: «Организационно-управленческие условия научно-методического сопровождения педагогов, работающих с детьми с особыми образовательными потребностями»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855AB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Якубенкова Д.С.</w:t>
            </w:r>
          </w:p>
        </w:tc>
      </w:tr>
      <w:tr w:rsidR="00681D28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Семинар-практикум: «Механизмы и критерии эффективного включения ребёнка с ООП в образовательный процесс на разных уровнях 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Якубенкова Д.С.</w:t>
            </w:r>
          </w:p>
        </w:tc>
      </w:tr>
      <w:tr w:rsidR="00681D28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Круглый стол: «Система оценки качества образования обучающихся с ОВЗ. Динамика учебных достижений обучающихся, как фактор успешности освоения АООП»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февраль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Якубенкова Д.С.</w:t>
            </w:r>
          </w:p>
        </w:tc>
      </w:tr>
      <w:tr w:rsidR="00681D28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D93E47" w:rsidRDefault="00855AB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Fonts w:ascii="Times New Roman" w:hAnsi="Times New Roman" w:cs="Times New Roman"/>
                <w:bCs/>
                <w:highlight w:val="yellow"/>
              </w:rPr>
              <w:t>Семинар-практикум</w:t>
            </w:r>
            <w:r w:rsidR="00681D28" w:rsidRPr="00D93E47">
              <w:rPr>
                <w:rFonts w:ascii="Times New Roman" w:hAnsi="Times New Roman" w:cs="Times New Roman"/>
                <w:bCs/>
                <w:highlight w:val="yellow"/>
              </w:rPr>
              <w:t xml:space="preserve"> «Развитие творческого потенциала детей с ОВЗ»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79 «Соловушка»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Якубенкова Д.С.</w:t>
            </w:r>
          </w:p>
        </w:tc>
      </w:tr>
      <w:tr w:rsidR="00681D28" w:rsidRPr="00C22816" w:rsidTr="00060F0C">
        <w:trPr>
          <w:trHeight w:val="12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0272">
              <w:rPr>
                <w:rFonts w:ascii="Times New Roman" w:hAnsi="Times New Roman" w:cs="Times New Roman"/>
                <w:bCs/>
              </w:rPr>
              <w:t>Семинар-практикум: «Сетевое взаимодействие в вопросах организации обучения лиц с ОВЗ и детей инвалидов. Проблемы и перспективы»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МБДОУ «Детский сад № 3» и МБОУ СОШ № 10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Фролова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Якубенкова Д.С.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Круглый стол: «Взаимодействия с семьями воспитанников детей с ОВЗ и детей-инвалидов в вопросах обеспечения непрерывности 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МБДОУ «Детский сад № 3» и МБОУ СОШ № 10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Фролова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81D28" w:rsidRPr="00960272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60272">
              <w:rPr>
                <w:rFonts w:ascii="Times New Roman" w:hAnsi="Times New Roman" w:cs="Times New Roman"/>
              </w:rPr>
              <w:t>Якубенкова Д.С.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Творческий конкурс для детей с ограниченными возможностями здоровья «Весенняя капель»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F020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020EB">
              <w:rPr>
                <w:rFonts w:ascii="Times New Roman" w:hAnsi="Times New Roman" w:cs="Times New Roman"/>
              </w:rPr>
              <w:t>Якубенкова Д.С.</w:t>
            </w:r>
          </w:p>
        </w:tc>
      </w:tr>
      <w:tr w:rsidR="00681D28" w:rsidRPr="00C22816" w:rsidTr="00060F0C">
        <w:trPr>
          <w:trHeight w:val="416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681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Информационное, методическое сопровождение деятельности педагогов по выявлению, сопровождению и развитию одаренных и высокомотивированных детей и подростков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Заседания творческих групп по разработке заданий школьного этапа всероссийской олимпиады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сентябрь-октябрь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Чижова А.В.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</w:pP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Дискуссионная площадка: «Работа</w:t>
            </w:r>
            <w:r w:rsidR="008B4923"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с</w:t>
            </w:r>
            <w:r w:rsidR="008B4923"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одаренными</w:t>
            </w:r>
            <w:r w:rsidR="008B4923"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детьми</w:t>
            </w:r>
            <w:r w:rsidRPr="00D93E47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 как один из механизмов управления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качеством</w:t>
            </w:r>
            <w:r w:rsidR="008B4923"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 xml:space="preserve">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образования»</w:t>
            </w:r>
          </w:p>
          <w:p w:rsidR="000B0BC3" w:rsidRPr="00D93E47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Чижова А.В.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Круглый стол: «Роль педагога в формировании одаренности у детей в условиях внедрения профстандарта</w:t>
            </w:r>
            <w:r w:rsidR="00683DC7" w:rsidRPr="00D93E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93E47">
              <w:rPr>
                <w:rFonts w:ascii="Times New Roman" w:hAnsi="Times New Roman" w:cs="Times New Roman"/>
                <w:highlight w:val="yellow"/>
              </w:rPr>
              <w:t>«Педагог»</w:t>
            </w:r>
          </w:p>
          <w:p w:rsidR="000B0BC3" w:rsidRPr="00D93E47" w:rsidRDefault="00683DC7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5C262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Чижова А.В.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Проблемный семинар: «Особенности выявления, сопровождения и развития детей с выраженными </w:t>
            </w:r>
            <w:r w:rsidR="00683DC7" w:rsidRPr="00D93E47">
              <w:rPr>
                <w:rFonts w:ascii="Times New Roman" w:hAnsi="Times New Roman" w:cs="Times New Roman"/>
                <w:highlight w:val="yellow"/>
              </w:rPr>
              <w:t>способностями в</w:t>
            </w:r>
            <w:r w:rsidRPr="00D93E47">
              <w:rPr>
                <w:rFonts w:ascii="Times New Roman" w:hAnsi="Times New Roman" w:cs="Times New Roman"/>
                <w:highlight w:val="yellow"/>
              </w:rPr>
              <w:t xml:space="preserve"> детском саду»</w:t>
            </w:r>
          </w:p>
          <w:p w:rsidR="000B0BC3" w:rsidRPr="00D93E47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5C2624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О.В.,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681D28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Проект «Учитель будущего»</w:t>
            </w:r>
          </w:p>
        </w:tc>
      </w:tr>
      <w:tr w:rsidR="00681D28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Внедрение национальной системы профессионального роста педагогических работников,</w:t>
            </w:r>
          </w:p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  <w:b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3961D5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Методический диалог</w:t>
            </w:r>
            <w:r w:rsidR="00681D28" w:rsidRPr="00D93E47">
              <w:rPr>
                <w:rFonts w:ascii="Times New Roman" w:hAnsi="Times New Roman" w:cs="Times New Roman"/>
                <w:highlight w:val="yellow"/>
              </w:rPr>
              <w:t xml:space="preserve"> «Функциональная грамотность учителя – основа формирования функциональной грамотности обучающихся»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 методисты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Круглый стол «Внедрение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профессиональногостандарта</w:t>
            </w:r>
            <w:r w:rsidRPr="00D93E47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 «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Педагог</w:t>
            </w:r>
            <w:r w:rsidRPr="00D93E47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» - новый шаг к </w:t>
            </w:r>
            <w:r w:rsidRPr="00D93E47">
              <w:rPr>
                <w:rStyle w:val="extended-textshort"/>
                <w:rFonts w:ascii="Times New Roman" w:hAnsi="Times New Roman" w:cs="Times New Roman"/>
                <w:bCs/>
                <w:highlight w:val="yellow"/>
              </w:rPr>
              <w:t>качествуобразования»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 методисты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Семинар «Развитие профессиональных компетенций педагогов в условиях формирования современной цифровой образовательной среды»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 методисты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 xml:space="preserve">Диалоговая площадка «Профессиональное становление педагога в условиях реализации ФГОС ДО и профессионального стандарта»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ноябрь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МБДОУ «Детский сад № 32 «Ежик»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Фролова О.В.</w:t>
            </w:r>
          </w:p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Клименкова М.И.</w:t>
            </w:r>
          </w:p>
        </w:tc>
      </w:tr>
      <w:tr w:rsidR="00681D28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D93E47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3E47">
              <w:rPr>
                <w:rFonts w:ascii="Times New Roman" w:hAnsi="Times New Roman" w:cs="Times New Roman"/>
                <w:b/>
                <w:highlight w:val="yellow"/>
              </w:rPr>
              <w:t>Организация конкурсов профессионального мастерства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Методическая выставка «Инновационные технологии в моей деятельности»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октябрь-март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D93E47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3E47">
              <w:rPr>
                <w:rFonts w:ascii="Times New Roman" w:hAnsi="Times New Roman" w:cs="Times New Roman"/>
                <w:highlight w:val="yellow"/>
              </w:rPr>
              <w:t>Волосач О.Н., Васинова Н.Д.</w:t>
            </w:r>
            <w:bookmarkStart w:id="0" w:name="_GoBack"/>
            <w:bookmarkEnd w:id="0"/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Заочный конкурс видео</w:t>
            </w:r>
            <w:r>
              <w:rPr>
                <w:rFonts w:ascii="Times New Roman" w:hAnsi="Times New Roman" w:cs="Times New Roman"/>
              </w:rPr>
              <w:t>уроков</w:t>
            </w:r>
            <w:r w:rsidRPr="00C53055">
              <w:rPr>
                <w:rFonts w:ascii="Times New Roman" w:hAnsi="Times New Roman" w:cs="Times New Roman"/>
              </w:rPr>
              <w:t xml:space="preserve"> «Лучший современный урок»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октябрь-апрель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21D06">
              <w:rPr>
                <w:rFonts w:ascii="Times New Roman" w:hAnsi="Times New Roman" w:cs="Times New Roman"/>
              </w:rPr>
              <w:t xml:space="preserve">Волосач О.Н., </w:t>
            </w:r>
          </w:p>
          <w:p w:rsidR="00681D28" w:rsidRPr="00BB54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C53055">
              <w:rPr>
                <w:rFonts w:ascii="Times New Roman" w:hAnsi="Times New Roman" w:cs="Times New Roman"/>
                <w:bCs/>
                <w:lang w:bidi="ru-RU"/>
              </w:rPr>
              <w:t>Третьи городские педагогические чтения: «Развиваем традиции, создаем новое»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октябрь – 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СмолГУ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BB54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1D06">
              <w:rPr>
                <w:rFonts w:ascii="Times New Roman" w:hAnsi="Times New Roman" w:cs="Times New Roman"/>
              </w:rPr>
              <w:t xml:space="preserve">Волосач О.Н., </w:t>
            </w:r>
            <w:r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681D28" w:rsidRPr="000E65C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pStyle w:val="7"/>
              <w:jc w:val="left"/>
              <w:rPr>
                <w:b w:val="0"/>
                <w:color w:val="auto"/>
              </w:rPr>
            </w:pPr>
            <w:r w:rsidRPr="000E65C6">
              <w:rPr>
                <w:b w:val="0"/>
                <w:color w:val="auto"/>
              </w:rPr>
              <w:t>Конкурс для педагогов работающих с детьми с ОВЗ "Лучшая инклюзивная практика в образовательном процессе"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855AB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681D28" w:rsidRPr="000E65C6"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Волосач О.Н., Якубенкова Д.С.</w:t>
            </w:r>
          </w:p>
        </w:tc>
      </w:tr>
      <w:tr w:rsidR="00681D28" w:rsidRPr="000E65C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Конкурс творческих проектов по технологии, ИЗО «Калейдоскоп педагогических идей»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0E65C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65C6">
              <w:rPr>
                <w:rFonts w:ascii="Times New Roman" w:hAnsi="Times New Roman" w:cs="Times New Roman"/>
              </w:rPr>
              <w:t>Якубенкова Д.С.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C53055">
              <w:rPr>
                <w:rFonts w:ascii="Times New Roman" w:hAnsi="Times New Roman" w:cs="Times New Roman"/>
                <w:bCs/>
                <w:lang w:bidi="ru-RU"/>
              </w:rPr>
              <w:t>Конкурс «Учитель года – 2021»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BB54EB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1D06">
              <w:rPr>
                <w:rFonts w:ascii="Times New Roman" w:hAnsi="Times New Roman" w:cs="Times New Roman"/>
              </w:rPr>
              <w:t>Волосач О.Н., методисты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bidi="ru-RU"/>
              </w:rPr>
            </w:pPr>
            <w:r w:rsidRPr="00C22816">
              <w:rPr>
                <w:rFonts w:ascii="Times New Roman" w:hAnsi="Times New Roman" w:cs="Times New Roman"/>
              </w:rPr>
              <w:t>Торжественная церемония награждения победителя и призеров конкурса профессионального мастерства «Воспитатель года – 202</w:t>
            </w:r>
            <w:r>
              <w:rPr>
                <w:rFonts w:ascii="Times New Roman" w:hAnsi="Times New Roman" w:cs="Times New Roman"/>
              </w:rPr>
              <w:t>1</w:t>
            </w:r>
            <w:r w:rsidRPr="00C2281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«Учитель года – 2021»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Васинова Н.Д., методисты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Ежегодный городской фестиваль педагогического мастерства «Народные игры Смоленского края»</w:t>
            </w:r>
          </w:p>
          <w:p w:rsidR="000B0BC3" w:rsidRPr="00EE5605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Фролова О.В.</w:t>
            </w:r>
          </w:p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Заочный конкурс инновационных проектов, программ  и методических разработок по организации взаимодействия ДОО с семьями воспитанников</w:t>
            </w:r>
          </w:p>
          <w:p w:rsidR="000B0BC3" w:rsidRPr="00EE5605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Фролова О.В.</w:t>
            </w:r>
          </w:p>
          <w:p w:rsidR="00681D28" w:rsidRPr="00EE560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Городской конкурс социально-значимых педагогических проектов  ДОО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МБДОУ «Детский сад № 48 «Совушка»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Фролова О.В.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 xml:space="preserve">Городской фестиваль инновационных проектов, программ  и методических разработок для педагогов ДОО, работающих с детьми с ОВЗ «Добротой согреем сердца!» </w:t>
            </w:r>
          </w:p>
          <w:p w:rsidR="000B0BC3" w:rsidRPr="00A4099C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МБДОУ «Детский сад № 79 «Соловушка»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Фролова О.В.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Клименкова М.И.</w:t>
            </w:r>
          </w:p>
        </w:tc>
      </w:tr>
      <w:tr w:rsidR="00681D28" w:rsidRPr="00C22816" w:rsidTr="00060F0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3055">
              <w:rPr>
                <w:rFonts w:ascii="Times New Roman" w:hAnsi="Times New Roman" w:cs="Times New Roman"/>
                <w:bCs/>
              </w:rPr>
              <w:t>Заочный конкурс «Лучший педагог года» (ДОО)</w:t>
            </w:r>
          </w:p>
          <w:p w:rsidR="000B0BC3" w:rsidRPr="00C53055" w:rsidRDefault="000B0BC3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Волосач О.Н., методисты</w:t>
            </w:r>
          </w:p>
        </w:tc>
      </w:tr>
      <w:tr w:rsidR="00681D28" w:rsidRPr="00C22816" w:rsidTr="00060F0C"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FF13F2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3F2">
              <w:rPr>
                <w:rFonts w:ascii="Times New Roman" w:hAnsi="Times New Roman" w:cs="Times New Roman"/>
                <w:b/>
              </w:rPr>
              <w:t>Организация системы наставничества</w:t>
            </w:r>
          </w:p>
        </w:tc>
      </w:tr>
      <w:tr w:rsidR="00681D28" w:rsidRPr="00C22816" w:rsidTr="00365D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Школа молодого учителя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четвертый понедельник каждого месяца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МБОУ «Гимназия № 4»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53055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53055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Школа молодого воспитателя (с привлечением педагогов –наставников, ставшими победителями конкурсов профессионального мастерства муниципального и регионального уровней)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 xml:space="preserve">Третий понедельник каждого месяца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МБУ ДО «ЦДО»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</w:rPr>
              <w:t>Фролова О.В.</w:t>
            </w:r>
          </w:p>
        </w:tc>
      </w:tr>
    </w:tbl>
    <w:p w:rsidR="004F2613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lang w:eastAsia="ar-SA"/>
        </w:rPr>
      </w:pPr>
    </w:p>
    <w:p w:rsidR="00060F0C" w:rsidRPr="00060F0C" w:rsidRDefault="00060F0C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4F2613" w:rsidRPr="00BC5810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810">
        <w:rPr>
          <w:rFonts w:ascii="Times New Roman" w:hAnsi="Times New Roman" w:cs="Times New Roman"/>
          <w:b/>
          <w:sz w:val="24"/>
          <w:szCs w:val="24"/>
        </w:rPr>
        <w:t>Мероприятия, направленные на реализацию приоритетных направлений воспитания обучающихся</w:t>
      </w:r>
    </w:p>
    <w:p w:rsidR="004F2613" w:rsidRPr="00C22816" w:rsidRDefault="004F2613" w:rsidP="004F26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72"/>
        <w:gridCol w:w="1434"/>
        <w:gridCol w:w="1771"/>
        <w:gridCol w:w="1968"/>
      </w:tblGrid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93519C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93519C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93519C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81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1D28" w:rsidRPr="0093519C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681D28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Мероприятия по гражданско-правовому и патриотическому воспитанию</w:t>
            </w:r>
          </w:p>
          <w:p w:rsidR="00681D28" w:rsidRPr="0093519C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681D28" w:rsidRDefault="00681D28" w:rsidP="00BC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«Роль книги и чтения в патриотическом воспитании детей и подростков. Опыт сотрудничества детских и школьных библиотек»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ГБУК «Смоленская областная библиотека для детей и молодежи им. И.С. Соколова-Микитова»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Волосач О.Н.,</w:t>
            </w:r>
          </w:p>
          <w:p w:rsidR="00681D28" w:rsidRPr="00A4099C" w:rsidRDefault="00681D28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2"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«Патриотическое воспитание дошкольников»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BC5810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«ДС №19 «Катюша»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Конкурс чтецов «Говорим стихами о войне»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681D28" w:rsidRPr="0098014D" w:rsidRDefault="00BC5810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BC58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Фестиваль детског</w:t>
            </w:r>
            <w:r w:rsidR="00BC5810">
              <w:rPr>
                <w:rFonts w:ascii="Times New Roman" w:hAnsi="Times New Roman" w:cs="Times New Roman"/>
                <w:sz w:val="24"/>
                <w:szCs w:val="24"/>
              </w:rPr>
              <w:t>о творчества, приуроченный к 60-</w:t>
            </w: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летию полета че</w:t>
            </w:r>
            <w:r w:rsidR="00BC5810">
              <w:rPr>
                <w:rFonts w:ascii="Times New Roman" w:hAnsi="Times New Roman" w:cs="Times New Roman"/>
                <w:sz w:val="24"/>
                <w:szCs w:val="24"/>
              </w:rPr>
              <w:t>ловека в космос «К звездам!....</w:t>
            </w: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681D28" w:rsidRPr="0098014D" w:rsidRDefault="00BC5810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61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Флажок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68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«Чистая весна»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176B09" w:rsidRDefault="00681D28" w:rsidP="0068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 2021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681D28" w:rsidRDefault="00681D28" w:rsidP="0068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681D28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681D28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19C">
              <w:rPr>
                <w:rFonts w:ascii="Times New Roman" w:hAnsi="Times New Roman" w:cs="Times New Roman"/>
                <w:b/>
              </w:rPr>
              <w:t>Мероприятия по духовно-нравственному и семейному воспитанию</w:t>
            </w:r>
          </w:p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Фестиваль совместного творчества детей и родителей «Талантливы вместе»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BC5810" w:rsidP="00681D28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5">
              <w:rPr>
                <w:rFonts w:ascii="Times New Roman" w:hAnsi="Times New Roman" w:cs="Times New Roman"/>
              </w:rPr>
              <w:t>МБДОУ «Детский сад № 78 «Исток»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Default="00365D6E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Клименкова М.И</w:t>
            </w:r>
          </w:p>
        </w:tc>
      </w:tr>
      <w:tr w:rsidR="00681D28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E64AF">
              <w:rPr>
                <w:rFonts w:ascii="Times New Roman" w:hAnsi="Times New Roman" w:cs="Times New Roman"/>
                <w:b/>
              </w:rPr>
              <w:t>Мероприятия, направленные на поддержку одаренных детей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eastAsia="Calibri" w:hAnsi="Times New Roman" w:cs="Times New Roman"/>
              </w:rPr>
              <w:t>Всероссийский конкурс сочинений. Муниципальный этап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Всероссийская предметная олимпиада. Школьный этап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6"/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Всероссийская предметная олимпиада. Муниципальный этап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pStyle w:val="a4"/>
              <w:ind w:left="0" w:firstLine="58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Интеллектуальная игра «Знатоки природы»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BB54EB" w:rsidRDefault="00681D28" w:rsidP="00365D6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Левина О.Н.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Интеллектуальная игра «Физики будущего»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Всероссийская предметная олимпиада. Региональный этап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22816">
              <w:rPr>
                <w:rFonts w:ascii="Times New Roman" w:hAnsi="Times New Roman"/>
              </w:rPr>
              <w:t>Конкурс «Колесо истории»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22816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Терёхина О.Н.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Городская Неделя школьной науки посвященной 60-летию со дня полёта человека в космос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F740B">
              <w:rPr>
                <w:rFonts w:ascii="Times New Roman" w:hAnsi="Times New Roman"/>
              </w:rPr>
              <w:t>Конкурс проектов по образовательной робототехнике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Городской фестиваль по информационным технологиям»   «СomputerSince»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25»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Городская олимпиада по математике</w:t>
            </w:r>
            <w:r w:rsidRPr="00CF740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Умка</w:t>
            </w:r>
            <w:r w:rsidRPr="00CF740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(5-6 классы)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 1 им. Н.М. Пржевальского»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tabs>
                <w:tab w:val="left" w:pos="34"/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F740B">
              <w:rPr>
                <w:rFonts w:ascii="Times New Roman" w:hAnsi="Times New Roman"/>
              </w:rPr>
              <w:t>Интеллектуальная игра «Атомные знатоки»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Васинова Н.Д.</w:t>
            </w:r>
          </w:p>
        </w:tc>
      </w:tr>
      <w:tr w:rsidR="00681D28" w:rsidRPr="00C22816" w:rsidTr="00365D6E">
        <w:trPr>
          <w:trHeight w:val="5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 w:cs="Calibri"/>
              </w:rPr>
            </w:pPr>
            <w:r w:rsidRPr="00C22816">
              <w:rPr>
                <w:rFonts w:ascii="Times New Roman" w:hAnsi="Times New Roman"/>
              </w:rPr>
              <w:t>Городской конкурс проектных и исследовательских работ «Хочу всё знать» (начальные классы)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март – 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ИЦАЭ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Default="00855AB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Якубенкова Д.С.</w:t>
            </w:r>
          </w:p>
          <w:p w:rsidR="00855ABE" w:rsidRPr="00CF740B" w:rsidRDefault="00855AB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Чижова А.В.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22816">
              <w:rPr>
                <w:rFonts w:ascii="Times New Roman" w:hAnsi="Times New Roman"/>
              </w:rPr>
              <w:t>Городской конкурс исследовательских работ, обучающихся по истории, обществознанию, праву и экономике «Свет познания»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март – 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0B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F740B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 творчества «Радуга талантов»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BC5810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40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Антошка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365D6E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детского танца «Пробуждение талантов – 2020. Времена года»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BC5810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365D6E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882057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Pr="00A4099C" w:rsidRDefault="00882057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детский конкурс спортивного танца «Звездопад»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Default="00882057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Pr="0098014D" w:rsidRDefault="00882057" w:rsidP="0088205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 xml:space="preserve">76 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Совушка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Pr="0098014D" w:rsidRDefault="00882057" w:rsidP="0088205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882057" w:rsidRPr="0098014D" w:rsidRDefault="00882057" w:rsidP="0088205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882057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Default="00882057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фестиваль детского творчества «</w:t>
            </w:r>
            <w:r w:rsidR="00595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звезд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Default="00595A69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Pr="00EE5605" w:rsidRDefault="00595A69" w:rsidP="00595A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44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Красная шапочка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69" w:rsidRPr="0098014D" w:rsidRDefault="00595A69" w:rsidP="00595A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882057" w:rsidRPr="0098014D" w:rsidRDefault="00595A69" w:rsidP="00595A6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EE64AF">
              <w:rPr>
                <w:rFonts w:ascii="Times New Roman" w:hAnsi="Times New Roman" w:cs="Times New Roman"/>
                <w:b/>
              </w:rPr>
              <w:t>Мероприятия, направленные на приобщение обучающихся к культурному наследию России</w:t>
            </w:r>
          </w:p>
        </w:tc>
      </w:tr>
      <w:tr w:rsidR="00681D28" w:rsidRPr="00C22816" w:rsidTr="00365D6E">
        <w:trPr>
          <w:trHeight w:val="8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F159DB" w:rsidRDefault="00681D28" w:rsidP="00BC5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81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  <w:r w:rsidR="00BC5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5810">
              <w:rPr>
                <w:rFonts w:ascii="Times New Roman" w:hAnsi="Times New Roman" w:cs="Times New Roman"/>
                <w:sz w:val="24"/>
                <w:szCs w:val="24"/>
              </w:rPr>
              <w:t>Свет родных берез</w:t>
            </w:r>
            <w:r w:rsidR="00BC5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5810">
              <w:rPr>
                <w:rFonts w:ascii="Times New Roman" w:hAnsi="Times New Roman" w:cs="Times New Roman"/>
                <w:sz w:val="24"/>
                <w:szCs w:val="24"/>
              </w:rPr>
              <w:t>, посвященную 125-летию со дня рождения С. А. Есенина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176B09" w:rsidRDefault="00681D28" w:rsidP="0036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176B09" w:rsidRDefault="00681D28" w:rsidP="0036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32 им. С.А. Лавочкина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E" w:rsidRDefault="00365D6E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176B09" w:rsidRDefault="00681D28" w:rsidP="0036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И.В.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C22816" w:rsidRDefault="00B7038B" w:rsidP="00B7038B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Заочная и</w:t>
            </w:r>
            <w:r w:rsidR="00681D28" w:rsidRPr="00C22816">
              <w:rPr>
                <w:rFonts w:ascii="Times New Roman" w:hAnsi="Times New Roman" w:cs="Times New Roman"/>
                <w:lang w:eastAsia="ru-RU"/>
              </w:rPr>
              <w:t xml:space="preserve">сторико-краеведческая олимпиада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2281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365D6E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C22816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9F" w:rsidRDefault="00681D28" w:rsidP="00365D6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186">
              <w:rPr>
                <w:rFonts w:ascii="Times New Roman" w:hAnsi="Times New Roman" w:cs="Times New Roman"/>
                <w:lang w:eastAsia="ru-RU"/>
              </w:rPr>
              <w:t>Городские Краеведческие чтения</w:t>
            </w:r>
          </w:p>
          <w:p w:rsidR="00681D28" w:rsidRPr="00282186" w:rsidRDefault="00681D28" w:rsidP="0036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186">
              <w:rPr>
                <w:rFonts w:ascii="Times New Roman" w:hAnsi="Times New Roman" w:cs="Times New Roman"/>
                <w:lang w:eastAsia="ru-RU"/>
              </w:rPr>
              <w:t xml:space="preserve"> «Наследие земли Смоленской»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282186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821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808C2" w:rsidRDefault="00681D28" w:rsidP="00365D6E">
            <w:pPr>
              <w:suppressAutoHyphens/>
              <w:spacing w:after="0" w:line="240" w:lineRule="auto"/>
              <w:ind w:right="-40"/>
              <w:rPr>
                <w:rFonts w:ascii="Times New Roman" w:hAnsi="Times New Roman" w:cs="Times New Roman"/>
                <w:color w:val="FF0000"/>
              </w:rPr>
            </w:pPr>
            <w:r w:rsidRPr="0098014D">
              <w:rPr>
                <w:rFonts w:ascii="Times New Roman" w:hAnsi="Times New Roman" w:cs="Times New Roman"/>
              </w:rPr>
              <w:t>Терёхина О.В.</w:t>
            </w:r>
          </w:p>
        </w:tc>
      </w:tr>
      <w:tr w:rsidR="00681D28" w:rsidRPr="00C22816" w:rsidTr="00365D6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36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99C">
              <w:rPr>
                <w:rFonts w:ascii="Times New Roman" w:hAnsi="Times New Roman"/>
                <w:sz w:val="24"/>
                <w:szCs w:val="24"/>
              </w:rPr>
              <w:t>Фестиваль народной песни для воспитанников ДОО «Смоленские жаворонки -2021. «Ярмарка»</w:t>
            </w:r>
          </w:p>
          <w:p w:rsidR="000B0BC3" w:rsidRPr="00A4099C" w:rsidRDefault="000B0BC3" w:rsidP="00365D6E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98014D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365D6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36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681D28">
        <w:trPr>
          <w:trHeight w:val="342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4F26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2F56D7">
              <w:rPr>
                <w:rFonts w:ascii="Times New Roman" w:hAnsi="Times New Roman" w:cs="Times New Roman"/>
                <w:b/>
              </w:rPr>
              <w:t xml:space="preserve">Мероприятия по экологическому воспитанию </w:t>
            </w:r>
          </w:p>
        </w:tc>
      </w:tr>
      <w:tr w:rsidR="00681D28" w:rsidRPr="00C22816" w:rsidTr="00365D6E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681D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6D7">
              <w:rPr>
                <w:rFonts w:ascii="Times New Roman" w:hAnsi="Times New Roman" w:cs="Times New Roman"/>
              </w:rPr>
              <w:t xml:space="preserve">Межшкольная игра – конкурс «ЭКО-ЗОЖ (от экологии среды к экологии души и тела)» </w:t>
            </w:r>
          </w:p>
          <w:p w:rsidR="000B0BC3" w:rsidRPr="002F56D7" w:rsidRDefault="000B0BC3" w:rsidP="00681D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2F56D7" w:rsidRDefault="00365D6E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6D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2F56D7" w:rsidRDefault="00365D6E" w:rsidP="004F26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56D7">
              <w:rPr>
                <w:rFonts w:ascii="Times New Roman" w:hAnsi="Times New Roman" w:cs="Times New Roman"/>
              </w:rPr>
              <w:t>МБОУ «СШ № 23»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9801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282186" w:rsidRDefault="00681D28" w:rsidP="009801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О.А.</w:t>
            </w:r>
          </w:p>
        </w:tc>
      </w:tr>
      <w:tr w:rsidR="00681D28" w:rsidRPr="00C22816" w:rsidTr="00365D6E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Default="00681D28" w:rsidP="00681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Конкурс проектов по экологическому воспитанию детей дошкольного возраста «Экология – забота каждого»</w:t>
            </w:r>
          </w:p>
          <w:p w:rsidR="000B0BC3" w:rsidRPr="00A4099C" w:rsidRDefault="000B0BC3" w:rsidP="00681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A4099C" w:rsidRDefault="00365D6E" w:rsidP="00681D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A4099C" w:rsidRDefault="00BC5810" w:rsidP="008820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 w:rsidR="00595A6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 w:rsidR="00882057">
              <w:rPr>
                <w:rFonts w:ascii="Times New Roman" w:hAnsi="Times New Roman" w:cs="Times New Roman"/>
              </w:rPr>
              <w:t>Веснушка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28" w:rsidRPr="0098014D" w:rsidRDefault="00681D28" w:rsidP="006B2D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681D28" w:rsidRPr="00A4099C" w:rsidRDefault="00681D28" w:rsidP="00681D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681D28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28" w:rsidRPr="00C22816" w:rsidRDefault="00681D28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D65CD9">
              <w:rPr>
                <w:rFonts w:ascii="Times New Roman" w:hAnsi="Times New Roman" w:cs="Times New Roman"/>
                <w:b/>
              </w:rPr>
              <w:t>Мероприятия, направленные на профилактику асоциальных явлений среди обучающихся и формирование здорового образа жизни</w:t>
            </w:r>
          </w:p>
        </w:tc>
      </w:tr>
      <w:tr w:rsidR="00365D6E" w:rsidRPr="00C22816" w:rsidTr="00365D6E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A4099C" w:rsidRDefault="00365D6E" w:rsidP="00681D2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Смоленский городской фестиваль детско-юношеского творчества по противопожарной тематике  «Юные таланты за безопасность»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E" w:rsidRPr="00A4099C" w:rsidRDefault="00882057" w:rsidP="002049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A4099C" w:rsidRDefault="00BC5810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5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48</w:t>
            </w:r>
            <w:r w:rsidRPr="00EE560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Совушка</w:t>
            </w:r>
            <w:r w:rsidRPr="00EE56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98014D" w:rsidRDefault="00365D6E" w:rsidP="006B2D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365D6E" w:rsidRPr="00A4099C" w:rsidRDefault="00365D6E" w:rsidP="0068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882057" w:rsidRPr="00C22816" w:rsidTr="00365D6E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57" w:rsidRPr="00A4099C" w:rsidRDefault="00882057" w:rsidP="00350465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видеороликов по пожарной безопасности </w:t>
            </w:r>
            <w:r w:rsidR="0035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ситуациях среди дошкольных образовательных организаций «Сам себе пожарный режиссер»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57" w:rsidRPr="00A4099C" w:rsidRDefault="00882057" w:rsidP="002049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57" w:rsidRPr="00EE5605" w:rsidRDefault="007A3ED0" w:rsidP="00BC581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 79</w:t>
            </w:r>
            <w:r w:rsidR="00882057" w:rsidRPr="0059711A">
              <w:rPr>
                <w:rFonts w:ascii="Times New Roman" w:hAnsi="Times New Roman" w:cs="Times New Roman"/>
              </w:rPr>
              <w:t>«Соловушка»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057" w:rsidRPr="0098014D" w:rsidRDefault="00882057" w:rsidP="008820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882057" w:rsidRPr="0098014D" w:rsidRDefault="00882057" w:rsidP="008820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  <w:tr w:rsidR="00365D6E" w:rsidRPr="00C22816" w:rsidTr="00681D28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E" w:rsidRPr="00C22816" w:rsidRDefault="00365D6E" w:rsidP="004F2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C221F0">
              <w:rPr>
                <w:rFonts w:ascii="Times New Roman" w:hAnsi="Times New Roman" w:cs="Times New Roman"/>
                <w:b/>
              </w:rPr>
              <w:t>Мероприятия по профориентации обучающихся</w:t>
            </w:r>
          </w:p>
        </w:tc>
      </w:tr>
      <w:tr w:rsidR="00365D6E" w:rsidRPr="00C22816" w:rsidTr="00365D6E"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A4099C" w:rsidRDefault="00365D6E" w:rsidP="00681D28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Детская профориентационная олимпиада для детей 6-7 лет (включительно) «Радуга профессий» (по стандартам WorldSkills Russia)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6E" w:rsidRPr="00A4099C" w:rsidRDefault="00365D6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A4099C" w:rsidRDefault="00365D6E" w:rsidP="00681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D6E" w:rsidRPr="0098014D" w:rsidRDefault="00365D6E" w:rsidP="006B2D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014D">
              <w:rPr>
                <w:rFonts w:ascii="Times New Roman" w:hAnsi="Times New Roman" w:cs="Times New Roman"/>
              </w:rPr>
              <w:t>Волосач О.Н.,</w:t>
            </w:r>
          </w:p>
          <w:p w:rsidR="00365D6E" w:rsidRPr="00A4099C" w:rsidRDefault="00365D6E" w:rsidP="0068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C"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</w:tc>
      </w:tr>
    </w:tbl>
    <w:p w:rsidR="004F2613" w:rsidRDefault="004F2613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4F2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p w:rsidR="004A2FD2" w:rsidRDefault="004A2FD2" w:rsidP="005C26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lang w:eastAsia="ar-SA"/>
        </w:rPr>
      </w:pPr>
    </w:p>
    <w:sectPr w:rsidR="004A2FD2" w:rsidSect="00D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52" w:rsidRDefault="00D92E52" w:rsidP="00681D28">
      <w:pPr>
        <w:spacing w:after="0" w:line="240" w:lineRule="auto"/>
      </w:pPr>
      <w:r>
        <w:separator/>
      </w:r>
    </w:p>
  </w:endnote>
  <w:endnote w:type="continuationSeparator" w:id="0">
    <w:p w:rsidR="00D92E52" w:rsidRDefault="00D92E52" w:rsidP="0068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52" w:rsidRDefault="00D92E52" w:rsidP="00681D28">
      <w:pPr>
        <w:spacing w:after="0" w:line="240" w:lineRule="auto"/>
      </w:pPr>
      <w:r>
        <w:separator/>
      </w:r>
    </w:p>
  </w:footnote>
  <w:footnote w:type="continuationSeparator" w:id="0">
    <w:p w:rsidR="00D92E52" w:rsidRDefault="00D92E52" w:rsidP="0068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727B8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07118C8"/>
    <w:multiLevelType w:val="hybridMultilevel"/>
    <w:tmpl w:val="EAF677D2"/>
    <w:lvl w:ilvl="0" w:tplc="221AA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077CE"/>
    <w:multiLevelType w:val="hybridMultilevel"/>
    <w:tmpl w:val="C958B124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95C"/>
    <w:multiLevelType w:val="multilevel"/>
    <w:tmpl w:val="5D028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6B26CF0"/>
    <w:multiLevelType w:val="hybridMultilevel"/>
    <w:tmpl w:val="0626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62BA"/>
    <w:multiLevelType w:val="hybridMultilevel"/>
    <w:tmpl w:val="97BA3A34"/>
    <w:lvl w:ilvl="0" w:tplc="56D246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A32D07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0AEE"/>
    <w:multiLevelType w:val="hybridMultilevel"/>
    <w:tmpl w:val="EA124694"/>
    <w:lvl w:ilvl="0" w:tplc="006CA510">
      <w:start w:val="1"/>
      <w:numFmt w:val="decimal"/>
      <w:lvlText w:val="%1."/>
      <w:lvlJc w:val="left"/>
      <w:pPr>
        <w:ind w:left="1204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1A6C46"/>
    <w:multiLevelType w:val="hybridMultilevel"/>
    <w:tmpl w:val="7E40D084"/>
    <w:lvl w:ilvl="0" w:tplc="7D24547C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609E8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22C02"/>
    <w:multiLevelType w:val="hybridMultilevel"/>
    <w:tmpl w:val="091CEED4"/>
    <w:lvl w:ilvl="0" w:tplc="EE62C3B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DA85A59"/>
    <w:multiLevelType w:val="hybridMultilevel"/>
    <w:tmpl w:val="BF7A5FAA"/>
    <w:lvl w:ilvl="0" w:tplc="981E62F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ED914D6"/>
    <w:multiLevelType w:val="hybridMultilevel"/>
    <w:tmpl w:val="2E9807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E71942"/>
    <w:multiLevelType w:val="hybridMultilevel"/>
    <w:tmpl w:val="682AB1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F4C73"/>
    <w:multiLevelType w:val="hybridMultilevel"/>
    <w:tmpl w:val="55622614"/>
    <w:lvl w:ilvl="0" w:tplc="327AC8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02F29"/>
    <w:multiLevelType w:val="hybridMultilevel"/>
    <w:tmpl w:val="9E1623D4"/>
    <w:lvl w:ilvl="0" w:tplc="823234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3546873"/>
    <w:multiLevelType w:val="hybridMultilevel"/>
    <w:tmpl w:val="193EAF6C"/>
    <w:lvl w:ilvl="0" w:tplc="7E00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9A670E"/>
    <w:multiLevelType w:val="hybridMultilevel"/>
    <w:tmpl w:val="6CA6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94339"/>
    <w:multiLevelType w:val="hybridMultilevel"/>
    <w:tmpl w:val="CBBCA6BC"/>
    <w:lvl w:ilvl="0" w:tplc="015EB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487B"/>
    <w:multiLevelType w:val="multilevel"/>
    <w:tmpl w:val="98CC77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BD387C"/>
    <w:multiLevelType w:val="hybridMultilevel"/>
    <w:tmpl w:val="CA90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704C"/>
    <w:multiLevelType w:val="hybridMultilevel"/>
    <w:tmpl w:val="D582769A"/>
    <w:lvl w:ilvl="0" w:tplc="65F6F0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E249E4"/>
    <w:multiLevelType w:val="hybridMultilevel"/>
    <w:tmpl w:val="52A2A5F6"/>
    <w:lvl w:ilvl="0" w:tplc="4F443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3"/>
  </w:num>
  <w:num w:numId="5">
    <w:abstractNumId w:val="4"/>
  </w:num>
  <w:num w:numId="6">
    <w:abstractNumId w:val="19"/>
  </w:num>
  <w:num w:numId="7">
    <w:abstractNumId w:val="13"/>
  </w:num>
  <w:num w:numId="8">
    <w:abstractNumId w:val="20"/>
  </w:num>
  <w:num w:numId="9">
    <w:abstractNumId w:val="15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7"/>
  </w:num>
  <w:num w:numId="15">
    <w:abstractNumId w:val="22"/>
  </w:num>
  <w:num w:numId="16">
    <w:abstractNumId w:val="18"/>
  </w:num>
  <w:num w:numId="17">
    <w:abstractNumId w:val="10"/>
  </w:num>
  <w:num w:numId="18">
    <w:abstractNumId w:val="9"/>
  </w:num>
  <w:num w:numId="19">
    <w:abstractNumId w:val="24"/>
  </w:num>
  <w:num w:numId="20">
    <w:abstractNumId w:val="0"/>
  </w:num>
  <w:num w:numId="21">
    <w:abstractNumId w:val="23"/>
  </w:num>
  <w:num w:numId="22">
    <w:abstractNumId w:val="8"/>
  </w:num>
  <w:num w:numId="23">
    <w:abstractNumId w:val="21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613"/>
    <w:rsid w:val="0000126B"/>
    <w:rsid w:val="00005755"/>
    <w:rsid w:val="00006834"/>
    <w:rsid w:val="00007BA2"/>
    <w:rsid w:val="00010962"/>
    <w:rsid w:val="00031AFE"/>
    <w:rsid w:val="00045EF4"/>
    <w:rsid w:val="00047976"/>
    <w:rsid w:val="00060F0C"/>
    <w:rsid w:val="000A1D67"/>
    <w:rsid w:val="000B0BC3"/>
    <w:rsid w:val="000B2DE8"/>
    <w:rsid w:val="000D4D7C"/>
    <w:rsid w:val="000D5538"/>
    <w:rsid w:val="000E65C6"/>
    <w:rsid w:val="000F1CCE"/>
    <w:rsid w:val="00102E22"/>
    <w:rsid w:val="00144EC2"/>
    <w:rsid w:val="001521D4"/>
    <w:rsid w:val="00165BCB"/>
    <w:rsid w:val="0018223A"/>
    <w:rsid w:val="001A6CD4"/>
    <w:rsid w:val="001F6A4A"/>
    <w:rsid w:val="0020495A"/>
    <w:rsid w:val="00236D30"/>
    <w:rsid w:val="002415C6"/>
    <w:rsid w:val="00277FDD"/>
    <w:rsid w:val="00286D66"/>
    <w:rsid w:val="00302711"/>
    <w:rsid w:val="00313811"/>
    <w:rsid w:val="0032192D"/>
    <w:rsid w:val="0033628A"/>
    <w:rsid w:val="0034174C"/>
    <w:rsid w:val="00350465"/>
    <w:rsid w:val="00352ECF"/>
    <w:rsid w:val="003610D3"/>
    <w:rsid w:val="00365D6E"/>
    <w:rsid w:val="003961D5"/>
    <w:rsid w:val="003A1239"/>
    <w:rsid w:val="003D018B"/>
    <w:rsid w:val="003F1FD9"/>
    <w:rsid w:val="00405960"/>
    <w:rsid w:val="00410F16"/>
    <w:rsid w:val="0042252D"/>
    <w:rsid w:val="00470C60"/>
    <w:rsid w:val="004A2FD2"/>
    <w:rsid w:val="004A57B0"/>
    <w:rsid w:val="004D79AF"/>
    <w:rsid w:val="004F109B"/>
    <w:rsid w:val="004F2613"/>
    <w:rsid w:val="004F7561"/>
    <w:rsid w:val="0051456C"/>
    <w:rsid w:val="005158B6"/>
    <w:rsid w:val="00543D0A"/>
    <w:rsid w:val="00595A69"/>
    <w:rsid w:val="005C1597"/>
    <w:rsid w:val="005C2624"/>
    <w:rsid w:val="005D46E4"/>
    <w:rsid w:val="005E6B18"/>
    <w:rsid w:val="00611525"/>
    <w:rsid w:val="00611D3B"/>
    <w:rsid w:val="006140BC"/>
    <w:rsid w:val="00635DC8"/>
    <w:rsid w:val="006502D2"/>
    <w:rsid w:val="00655E6A"/>
    <w:rsid w:val="00681D28"/>
    <w:rsid w:val="00683DC7"/>
    <w:rsid w:val="00693806"/>
    <w:rsid w:val="00693835"/>
    <w:rsid w:val="00697E4D"/>
    <w:rsid w:val="006A36E6"/>
    <w:rsid w:val="006B2D6C"/>
    <w:rsid w:val="006B4600"/>
    <w:rsid w:val="006C40C8"/>
    <w:rsid w:val="006F7BBA"/>
    <w:rsid w:val="007164DA"/>
    <w:rsid w:val="00742E64"/>
    <w:rsid w:val="00790A1C"/>
    <w:rsid w:val="00797020"/>
    <w:rsid w:val="007A11CC"/>
    <w:rsid w:val="007A11D1"/>
    <w:rsid w:val="007A3ED0"/>
    <w:rsid w:val="007D3F0A"/>
    <w:rsid w:val="007E7F03"/>
    <w:rsid w:val="007F45ED"/>
    <w:rsid w:val="007F7571"/>
    <w:rsid w:val="00810221"/>
    <w:rsid w:val="00845A7B"/>
    <w:rsid w:val="00855ABE"/>
    <w:rsid w:val="00882057"/>
    <w:rsid w:val="00896722"/>
    <w:rsid w:val="008B4923"/>
    <w:rsid w:val="009142EB"/>
    <w:rsid w:val="00920C9F"/>
    <w:rsid w:val="00941FEA"/>
    <w:rsid w:val="00947892"/>
    <w:rsid w:val="009560A6"/>
    <w:rsid w:val="009626BA"/>
    <w:rsid w:val="009767CD"/>
    <w:rsid w:val="0098014D"/>
    <w:rsid w:val="00995D99"/>
    <w:rsid w:val="009A269D"/>
    <w:rsid w:val="009C42DF"/>
    <w:rsid w:val="00A019D4"/>
    <w:rsid w:val="00A21D06"/>
    <w:rsid w:val="00A72300"/>
    <w:rsid w:val="00A83973"/>
    <w:rsid w:val="00A923FC"/>
    <w:rsid w:val="00A9309E"/>
    <w:rsid w:val="00AF5410"/>
    <w:rsid w:val="00B134B6"/>
    <w:rsid w:val="00B26A6F"/>
    <w:rsid w:val="00B27A4D"/>
    <w:rsid w:val="00B27B13"/>
    <w:rsid w:val="00B425EC"/>
    <w:rsid w:val="00B7038B"/>
    <w:rsid w:val="00B80379"/>
    <w:rsid w:val="00BB3171"/>
    <w:rsid w:val="00BB54EB"/>
    <w:rsid w:val="00BC1C3B"/>
    <w:rsid w:val="00BC5810"/>
    <w:rsid w:val="00BD21C4"/>
    <w:rsid w:val="00BE3FC7"/>
    <w:rsid w:val="00C036C8"/>
    <w:rsid w:val="00C11292"/>
    <w:rsid w:val="00C144B3"/>
    <w:rsid w:val="00C440AD"/>
    <w:rsid w:val="00C53055"/>
    <w:rsid w:val="00C55A9F"/>
    <w:rsid w:val="00C8036E"/>
    <w:rsid w:val="00CB090C"/>
    <w:rsid w:val="00CB449F"/>
    <w:rsid w:val="00CD47BE"/>
    <w:rsid w:val="00CD4F53"/>
    <w:rsid w:val="00CF740B"/>
    <w:rsid w:val="00D02A39"/>
    <w:rsid w:val="00D14BD9"/>
    <w:rsid w:val="00D253A0"/>
    <w:rsid w:val="00D313A0"/>
    <w:rsid w:val="00D4095E"/>
    <w:rsid w:val="00D75A53"/>
    <w:rsid w:val="00D91058"/>
    <w:rsid w:val="00D92E52"/>
    <w:rsid w:val="00D93E47"/>
    <w:rsid w:val="00D97ECF"/>
    <w:rsid w:val="00DA3A63"/>
    <w:rsid w:val="00DC1446"/>
    <w:rsid w:val="00E41D96"/>
    <w:rsid w:val="00E45BE6"/>
    <w:rsid w:val="00E550EE"/>
    <w:rsid w:val="00E70F87"/>
    <w:rsid w:val="00EA03FE"/>
    <w:rsid w:val="00EA5AB0"/>
    <w:rsid w:val="00ED37B3"/>
    <w:rsid w:val="00EE76BE"/>
    <w:rsid w:val="00EF6AF0"/>
    <w:rsid w:val="00F0024E"/>
    <w:rsid w:val="00F020EB"/>
    <w:rsid w:val="00F026CB"/>
    <w:rsid w:val="00F070B9"/>
    <w:rsid w:val="00F330E6"/>
    <w:rsid w:val="00F60249"/>
    <w:rsid w:val="00F62719"/>
    <w:rsid w:val="00F71A0F"/>
    <w:rsid w:val="00F8556E"/>
    <w:rsid w:val="00FA483B"/>
    <w:rsid w:val="00FC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E1BB"/>
  <w15:docId w15:val="{1C0DBB62-9545-452B-B6E6-3AC58D9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F2613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F2613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F2613"/>
    <w:pPr>
      <w:keepNext/>
      <w:spacing w:before="240" w:after="60" w:line="276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F2613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261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F2613"/>
    <w:pPr>
      <w:spacing w:before="240" w:after="60" w:line="276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A21D06"/>
    <w:pPr>
      <w:keepNext/>
      <w:suppressAutoHyphens/>
      <w:spacing w:after="0" w:line="240" w:lineRule="auto"/>
      <w:jc w:val="both"/>
      <w:outlineLvl w:val="6"/>
    </w:pPr>
    <w:rPr>
      <w:rFonts w:ascii="Times New Roman" w:hAnsi="Times New Roman" w:cs="Times New Roman"/>
      <w:b/>
      <w:bCs/>
      <w:color w:val="FF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1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F2613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2613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26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261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2613"/>
    <w:rPr>
      <w:rFonts w:ascii="Times New Roman" w:eastAsia="Times New Roman" w:hAnsi="Times New Roman" w:cs="Times New Roman"/>
      <w:b/>
      <w:bCs/>
      <w:lang w:eastAsia="ar-SA"/>
    </w:rPr>
  </w:style>
  <w:style w:type="table" w:styleId="a3">
    <w:name w:val="Table Grid"/>
    <w:basedOn w:val="a1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613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4F26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F2613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F261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4F261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F2613"/>
    <w:pPr>
      <w:widowControl w:val="0"/>
      <w:autoSpaceDE w:val="0"/>
      <w:autoSpaceDN w:val="0"/>
      <w:adjustRightInd w:val="0"/>
      <w:spacing w:after="0" w:line="322" w:lineRule="exact"/>
      <w:ind w:firstLine="10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4F261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4F26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a">
    <w:name w:val="Стиль"/>
    <w:qFormat/>
    <w:rsid w:val="004F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F26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26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F2613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4F26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4F261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F26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4F26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4F2613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4F26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F2613"/>
    <w:rPr>
      <w:rFonts w:ascii="Tahoma" w:eastAsia="Calibri" w:hAnsi="Tahoma" w:cs="Tahoma"/>
      <w:sz w:val="16"/>
      <w:szCs w:val="16"/>
    </w:rPr>
  </w:style>
  <w:style w:type="character" w:customStyle="1" w:styleId="c4">
    <w:name w:val="c4"/>
    <w:rsid w:val="004F2613"/>
  </w:style>
  <w:style w:type="character" w:customStyle="1" w:styleId="apple-converted-space">
    <w:name w:val="apple-converted-space"/>
    <w:rsid w:val="004F2613"/>
  </w:style>
  <w:style w:type="character" w:styleId="af3">
    <w:name w:val="Strong"/>
    <w:uiPriority w:val="22"/>
    <w:qFormat/>
    <w:rsid w:val="004F2613"/>
    <w:rPr>
      <w:b/>
      <w:bCs/>
    </w:rPr>
  </w:style>
  <w:style w:type="paragraph" w:customStyle="1" w:styleId="11">
    <w:name w:val="Абзац списка1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pt">
    <w:name w:val="Основной текст + 7 pt;Не полужирный"/>
    <w:basedOn w:val="a0"/>
    <w:rsid w:val="004F26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4F261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F2613"/>
    <w:rPr>
      <w:rFonts w:ascii="Calibri" w:eastAsia="Calibri" w:hAnsi="Calibri" w:cs="Times New Roman"/>
    </w:rPr>
  </w:style>
  <w:style w:type="paragraph" w:styleId="af4">
    <w:name w:val="Title"/>
    <w:basedOn w:val="a"/>
    <w:link w:val="af5"/>
    <w:uiPriority w:val="10"/>
    <w:qFormat/>
    <w:rsid w:val="004F2613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4F26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F261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2613"/>
    <w:rPr>
      <w:rFonts w:ascii="Calibri" w:eastAsia="Times New Roman" w:hAnsi="Calibri" w:cs="Times New Roman"/>
      <w:sz w:val="16"/>
      <w:szCs w:val="16"/>
    </w:rPr>
  </w:style>
  <w:style w:type="paragraph" w:customStyle="1" w:styleId="af6">
    <w:name w:val="Базовый"/>
    <w:uiPriority w:val="99"/>
    <w:rsid w:val="004F2613"/>
    <w:pPr>
      <w:tabs>
        <w:tab w:val="left" w:pos="708"/>
      </w:tabs>
      <w:suppressAutoHyphens/>
    </w:pPr>
    <w:rPr>
      <w:rFonts w:ascii="Calibri" w:eastAsia="Arial Unicode MS" w:hAnsi="Calibri" w:cs="Times New Roman"/>
      <w:color w:val="00000A"/>
    </w:rPr>
  </w:style>
  <w:style w:type="character" w:customStyle="1" w:styleId="FontStyle11">
    <w:name w:val="Font Style11"/>
    <w:basedOn w:val="a0"/>
    <w:uiPriority w:val="99"/>
    <w:rsid w:val="004F2613"/>
    <w:rPr>
      <w:rFonts w:ascii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rsid w:val="004F2613"/>
  </w:style>
  <w:style w:type="table" w:customStyle="1" w:styleId="13">
    <w:name w:val="Сетка таблицы1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F2613"/>
  </w:style>
  <w:style w:type="character" w:customStyle="1" w:styleId="WW8Num2z0">
    <w:name w:val="WW8Num2z0"/>
    <w:rsid w:val="004F2613"/>
    <w:rPr>
      <w:rFonts w:ascii="Symbol" w:hAnsi="Symbol"/>
    </w:rPr>
  </w:style>
  <w:style w:type="character" w:customStyle="1" w:styleId="WW8Num3z0">
    <w:name w:val="WW8Num3z0"/>
    <w:rsid w:val="004F2613"/>
    <w:rPr>
      <w:rFonts w:ascii="Symbol" w:hAnsi="Symbol"/>
    </w:rPr>
  </w:style>
  <w:style w:type="character" w:customStyle="1" w:styleId="WW8Num3z1">
    <w:name w:val="WW8Num3z1"/>
    <w:rsid w:val="004F2613"/>
    <w:rPr>
      <w:rFonts w:ascii="Courier New" w:hAnsi="Courier New" w:cs="Courier New"/>
    </w:rPr>
  </w:style>
  <w:style w:type="character" w:customStyle="1" w:styleId="WW8Num3z2">
    <w:name w:val="WW8Num3z2"/>
    <w:rsid w:val="004F2613"/>
    <w:rPr>
      <w:rFonts w:ascii="Wingdings" w:hAnsi="Wingdings"/>
    </w:rPr>
  </w:style>
  <w:style w:type="character" w:customStyle="1" w:styleId="WW8Num5z0">
    <w:name w:val="WW8Num5z0"/>
    <w:rsid w:val="004F2613"/>
    <w:rPr>
      <w:rFonts w:ascii="Symbol" w:hAnsi="Symbol"/>
    </w:rPr>
  </w:style>
  <w:style w:type="character" w:customStyle="1" w:styleId="WW8Num8z0">
    <w:name w:val="WW8Num8z0"/>
    <w:rsid w:val="004F2613"/>
    <w:rPr>
      <w:rFonts w:ascii="Symbol" w:hAnsi="Symbol"/>
    </w:rPr>
  </w:style>
  <w:style w:type="character" w:customStyle="1" w:styleId="WW8Num8z1">
    <w:name w:val="WW8Num8z1"/>
    <w:rsid w:val="004F2613"/>
    <w:rPr>
      <w:rFonts w:ascii="Courier New" w:hAnsi="Courier New" w:cs="Courier New"/>
    </w:rPr>
  </w:style>
  <w:style w:type="character" w:customStyle="1" w:styleId="WW8Num8z2">
    <w:name w:val="WW8Num8z2"/>
    <w:rsid w:val="004F2613"/>
    <w:rPr>
      <w:rFonts w:ascii="Wingdings" w:hAnsi="Wingdings"/>
    </w:rPr>
  </w:style>
  <w:style w:type="character" w:customStyle="1" w:styleId="WW8Num9z0">
    <w:name w:val="WW8Num9z0"/>
    <w:rsid w:val="004F2613"/>
    <w:rPr>
      <w:rFonts w:ascii="Symbol" w:hAnsi="Symbol"/>
    </w:rPr>
  </w:style>
  <w:style w:type="character" w:customStyle="1" w:styleId="WW8Num9z2">
    <w:name w:val="WW8Num9z2"/>
    <w:rsid w:val="004F2613"/>
    <w:rPr>
      <w:rFonts w:ascii="Wingdings" w:hAnsi="Wingdings"/>
    </w:rPr>
  </w:style>
  <w:style w:type="character" w:customStyle="1" w:styleId="WW8Num9z4">
    <w:name w:val="WW8Num9z4"/>
    <w:rsid w:val="004F2613"/>
    <w:rPr>
      <w:rFonts w:ascii="Courier New" w:hAnsi="Courier New" w:cs="Courier New"/>
    </w:rPr>
  </w:style>
  <w:style w:type="character" w:customStyle="1" w:styleId="WW8Num12z0">
    <w:name w:val="WW8Num12z0"/>
    <w:rsid w:val="004F2613"/>
    <w:rPr>
      <w:rFonts w:ascii="Symbol" w:hAnsi="Symbol"/>
    </w:rPr>
  </w:style>
  <w:style w:type="character" w:customStyle="1" w:styleId="WW8Num12z1">
    <w:name w:val="WW8Num12z1"/>
    <w:rsid w:val="004F2613"/>
    <w:rPr>
      <w:rFonts w:ascii="Courier New" w:hAnsi="Courier New" w:cs="Courier New"/>
    </w:rPr>
  </w:style>
  <w:style w:type="character" w:customStyle="1" w:styleId="WW8Num12z2">
    <w:name w:val="WW8Num12z2"/>
    <w:rsid w:val="004F2613"/>
    <w:rPr>
      <w:rFonts w:ascii="Wingdings" w:hAnsi="Wingdings"/>
    </w:rPr>
  </w:style>
  <w:style w:type="character" w:customStyle="1" w:styleId="WW8Num13z0">
    <w:name w:val="WW8Num13z0"/>
    <w:rsid w:val="004F2613"/>
    <w:rPr>
      <w:rFonts w:ascii="Symbol" w:hAnsi="Symbol"/>
    </w:rPr>
  </w:style>
  <w:style w:type="character" w:customStyle="1" w:styleId="WW8Num13z1">
    <w:name w:val="WW8Num13z1"/>
    <w:rsid w:val="004F2613"/>
    <w:rPr>
      <w:rFonts w:ascii="Courier New" w:hAnsi="Courier New" w:cs="Courier New"/>
    </w:rPr>
  </w:style>
  <w:style w:type="character" w:customStyle="1" w:styleId="WW8Num13z2">
    <w:name w:val="WW8Num13z2"/>
    <w:rsid w:val="004F2613"/>
    <w:rPr>
      <w:rFonts w:ascii="Wingdings" w:hAnsi="Wingdings"/>
    </w:rPr>
  </w:style>
  <w:style w:type="character" w:customStyle="1" w:styleId="WW8Num14z0">
    <w:name w:val="WW8Num14z0"/>
    <w:rsid w:val="004F2613"/>
    <w:rPr>
      <w:rFonts w:ascii="Symbol" w:hAnsi="Symbol"/>
    </w:rPr>
  </w:style>
  <w:style w:type="character" w:customStyle="1" w:styleId="WW8Num14z1">
    <w:name w:val="WW8Num14z1"/>
    <w:rsid w:val="004F2613"/>
    <w:rPr>
      <w:rFonts w:ascii="Courier New" w:hAnsi="Courier New" w:cs="Courier New"/>
    </w:rPr>
  </w:style>
  <w:style w:type="character" w:customStyle="1" w:styleId="WW8Num14z2">
    <w:name w:val="WW8Num14z2"/>
    <w:rsid w:val="004F2613"/>
    <w:rPr>
      <w:rFonts w:ascii="Wingdings" w:hAnsi="Wingdings"/>
    </w:rPr>
  </w:style>
  <w:style w:type="character" w:customStyle="1" w:styleId="WW8Num15z0">
    <w:name w:val="WW8Num15z0"/>
    <w:rsid w:val="004F2613"/>
    <w:rPr>
      <w:rFonts w:ascii="Symbol" w:hAnsi="Symbol"/>
    </w:rPr>
  </w:style>
  <w:style w:type="character" w:customStyle="1" w:styleId="WW8Num16z0">
    <w:name w:val="WW8Num16z0"/>
    <w:rsid w:val="004F2613"/>
    <w:rPr>
      <w:rFonts w:ascii="Symbol" w:hAnsi="Symbol"/>
    </w:rPr>
  </w:style>
  <w:style w:type="character" w:customStyle="1" w:styleId="WW8Num17z0">
    <w:name w:val="WW8Num17z0"/>
    <w:rsid w:val="004F2613"/>
    <w:rPr>
      <w:rFonts w:ascii="Symbol" w:hAnsi="Symbol"/>
    </w:rPr>
  </w:style>
  <w:style w:type="character" w:customStyle="1" w:styleId="WW8Num18z0">
    <w:name w:val="WW8Num18z0"/>
    <w:rsid w:val="004F2613"/>
    <w:rPr>
      <w:rFonts w:ascii="Symbol" w:hAnsi="Symbol"/>
    </w:rPr>
  </w:style>
  <w:style w:type="character" w:customStyle="1" w:styleId="WW8Num19z0">
    <w:name w:val="WW8Num19z0"/>
    <w:rsid w:val="004F2613"/>
    <w:rPr>
      <w:rFonts w:ascii="Symbol" w:hAnsi="Symbol"/>
    </w:rPr>
  </w:style>
  <w:style w:type="character" w:customStyle="1" w:styleId="WW8Num20z0">
    <w:name w:val="WW8Num20z0"/>
    <w:rsid w:val="004F2613"/>
    <w:rPr>
      <w:rFonts w:ascii="Symbol" w:hAnsi="Symbol"/>
    </w:rPr>
  </w:style>
  <w:style w:type="character" w:customStyle="1" w:styleId="WW8Num21z0">
    <w:name w:val="WW8Num21z0"/>
    <w:rsid w:val="004F2613"/>
    <w:rPr>
      <w:rFonts w:ascii="Symbol" w:hAnsi="Symbol"/>
    </w:rPr>
  </w:style>
  <w:style w:type="character" w:customStyle="1" w:styleId="WW8Num22z0">
    <w:name w:val="WW8Num22z0"/>
    <w:rsid w:val="004F2613"/>
    <w:rPr>
      <w:rFonts w:ascii="Symbol" w:hAnsi="Symbol"/>
    </w:rPr>
  </w:style>
  <w:style w:type="character" w:customStyle="1" w:styleId="WW8Num22z1">
    <w:name w:val="WW8Num22z1"/>
    <w:rsid w:val="004F2613"/>
    <w:rPr>
      <w:rFonts w:ascii="Courier New" w:hAnsi="Courier New" w:cs="Courier New"/>
    </w:rPr>
  </w:style>
  <w:style w:type="character" w:customStyle="1" w:styleId="WW8Num22z2">
    <w:name w:val="WW8Num22z2"/>
    <w:rsid w:val="004F2613"/>
    <w:rPr>
      <w:rFonts w:ascii="Wingdings" w:hAnsi="Wingdings"/>
    </w:rPr>
  </w:style>
  <w:style w:type="character" w:customStyle="1" w:styleId="WW8Num23z0">
    <w:name w:val="WW8Num23z0"/>
    <w:rsid w:val="004F2613"/>
    <w:rPr>
      <w:rFonts w:ascii="Symbol" w:hAnsi="Symbol"/>
    </w:rPr>
  </w:style>
  <w:style w:type="character" w:customStyle="1" w:styleId="WW8Num23z2">
    <w:name w:val="WW8Num23z2"/>
    <w:rsid w:val="004F2613"/>
    <w:rPr>
      <w:rFonts w:ascii="Wingdings" w:hAnsi="Wingdings"/>
    </w:rPr>
  </w:style>
  <w:style w:type="character" w:customStyle="1" w:styleId="WW8Num23z4">
    <w:name w:val="WW8Num23z4"/>
    <w:rsid w:val="004F2613"/>
    <w:rPr>
      <w:rFonts w:ascii="Courier New" w:hAnsi="Courier New" w:cs="Courier New"/>
    </w:rPr>
  </w:style>
  <w:style w:type="character" w:customStyle="1" w:styleId="WW8Num24z0">
    <w:name w:val="WW8Num24z0"/>
    <w:rsid w:val="004F2613"/>
    <w:rPr>
      <w:i w:val="0"/>
    </w:rPr>
  </w:style>
  <w:style w:type="character" w:customStyle="1" w:styleId="WW8Num25z0">
    <w:name w:val="WW8Num25z0"/>
    <w:rsid w:val="004F2613"/>
    <w:rPr>
      <w:rFonts w:ascii="Symbol" w:hAnsi="Symbol"/>
    </w:rPr>
  </w:style>
  <w:style w:type="character" w:customStyle="1" w:styleId="WW8Num25z1">
    <w:name w:val="WW8Num25z1"/>
    <w:rsid w:val="004F2613"/>
    <w:rPr>
      <w:rFonts w:ascii="Courier New" w:hAnsi="Courier New" w:cs="Courier New"/>
    </w:rPr>
  </w:style>
  <w:style w:type="character" w:customStyle="1" w:styleId="WW8Num25z2">
    <w:name w:val="WW8Num25z2"/>
    <w:rsid w:val="004F2613"/>
    <w:rPr>
      <w:rFonts w:ascii="Wingdings" w:hAnsi="Wingdings"/>
    </w:rPr>
  </w:style>
  <w:style w:type="character" w:customStyle="1" w:styleId="WW8Num27z0">
    <w:name w:val="WW8Num27z0"/>
    <w:rsid w:val="004F2613"/>
    <w:rPr>
      <w:rFonts w:ascii="Symbol" w:hAnsi="Symbol"/>
    </w:rPr>
  </w:style>
  <w:style w:type="character" w:customStyle="1" w:styleId="WW8Num28z0">
    <w:name w:val="WW8Num28z0"/>
    <w:rsid w:val="004F2613"/>
    <w:rPr>
      <w:rFonts w:ascii="Symbol" w:hAnsi="Symbol"/>
    </w:rPr>
  </w:style>
  <w:style w:type="character" w:customStyle="1" w:styleId="WW8Num29z0">
    <w:name w:val="WW8Num29z0"/>
    <w:rsid w:val="004F2613"/>
    <w:rPr>
      <w:rFonts w:ascii="Symbol" w:hAnsi="Symbol"/>
    </w:rPr>
  </w:style>
  <w:style w:type="character" w:customStyle="1" w:styleId="WW8Num29z1">
    <w:name w:val="WW8Num29z1"/>
    <w:rsid w:val="004F2613"/>
    <w:rPr>
      <w:rFonts w:ascii="Courier New" w:hAnsi="Courier New" w:cs="Courier New"/>
    </w:rPr>
  </w:style>
  <w:style w:type="character" w:customStyle="1" w:styleId="WW8Num29z2">
    <w:name w:val="WW8Num29z2"/>
    <w:rsid w:val="004F2613"/>
    <w:rPr>
      <w:rFonts w:ascii="Wingdings" w:hAnsi="Wingdings"/>
    </w:rPr>
  </w:style>
  <w:style w:type="character" w:customStyle="1" w:styleId="WW8Num30z0">
    <w:name w:val="WW8Num30z0"/>
    <w:rsid w:val="004F2613"/>
    <w:rPr>
      <w:rFonts w:ascii="Symbol" w:hAnsi="Symbol"/>
    </w:rPr>
  </w:style>
  <w:style w:type="character" w:customStyle="1" w:styleId="WW8Num31z0">
    <w:name w:val="WW8Num31z0"/>
    <w:rsid w:val="004F2613"/>
    <w:rPr>
      <w:rFonts w:ascii="Symbol" w:hAnsi="Symbol"/>
      <w:color w:val="auto"/>
    </w:rPr>
  </w:style>
  <w:style w:type="character" w:customStyle="1" w:styleId="WW8Num31z1">
    <w:name w:val="WW8Num31z1"/>
    <w:rsid w:val="004F2613"/>
    <w:rPr>
      <w:rFonts w:ascii="Courier New" w:hAnsi="Courier New" w:cs="Courier New"/>
    </w:rPr>
  </w:style>
  <w:style w:type="character" w:customStyle="1" w:styleId="WW8Num31z2">
    <w:name w:val="WW8Num31z2"/>
    <w:rsid w:val="004F2613"/>
    <w:rPr>
      <w:rFonts w:ascii="Wingdings" w:hAnsi="Wingdings"/>
    </w:rPr>
  </w:style>
  <w:style w:type="character" w:customStyle="1" w:styleId="WW8Num31z3">
    <w:name w:val="WW8Num31z3"/>
    <w:rsid w:val="004F2613"/>
    <w:rPr>
      <w:rFonts w:ascii="Symbol" w:hAnsi="Symbol"/>
    </w:rPr>
  </w:style>
  <w:style w:type="character" w:customStyle="1" w:styleId="WW8Num32z0">
    <w:name w:val="WW8Num32z0"/>
    <w:rsid w:val="004F2613"/>
    <w:rPr>
      <w:rFonts w:ascii="Symbol" w:hAnsi="Symbol"/>
    </w:rPr>
  </w:style>
  <w:style w:type="character" w:customStyle="1" w:styleId="WW8Num33z0">
    <w:name w:val="WW8Num33z0"/>
    <w:rsid w:val="004F2613"/>
    <w:rPr>
      <w:rFonts w:ascii="Symbol" w:hAnsi="Symbol"/>
    </w:rPr>
  </w:style>
  <w:style w:type="character" w:customStyle="1" w:styleId="WW8Num34z0">
    <w:name w:val="WW8Num34z0"/>
    <w:rsid w:val="004F2613"/>
    <w:rPr>
      <w:rFonts w:ascii="Symbol" w:hAnsi="Symbol"/>
    </w:rPr>
  </w:style>
  <w:style w:type="character" w:customStyle="1" w:styleId="WW8Num35z0">
    <w:name w:val="WW8Num35z0"/>
    <w:rsid w:val="004F2613"/>
    <w:rPr>
      <w:rFonts w:ascii="Symbol" w:hAnsi="Symbol"/>
    </w:rPr>
  </w:style>
  <w:style w:type="character" w:customStyle="1" w:styleId="WW8Num35z1">
    <w:name w:val="WW8Num35z1"/>
    <w:rsid w:val="004F2613"/>
    <w:rPr>
      <w:rFonts w:ascii="Courier New" w:hAnsi="Courier New" w:cs="Courier New"/>
    </w:rPr>
  </w:style>
  <w:style w:type="character" w:customStyle="1" w:styleId="WW8Num35z2">
    <w:name w:val="WW8Num35z2"/>
    <w:rsid w:val="004F2613"/>
    <w:rPr>
      <w:rFonts w:ascii="Wingdings" w:hAnsi="Wingdings"/>
    </w:rPr>
  </w:style>
  <w:style w:type="character" w:customStyle="1" w:styleId="WW8Num36z0">
    <w:name w:val="WW8Num36z0"/>
    <w:rsid w:val="004F2613"/>
    <w:rPr>
      <w:rFonts w:ascii="Symbol" w:hAnsi="Symbol"/>
    </w:rPr>
  </w:style>
  <w:style w:type="character" w:customStyle="1" w:styleId="WW8Num37z0">
    <w:name w:val="WW8Num37z0"/>
    <w:rsid w:val="004F2613"/>
    <w:rPr>
      <w:rFonts w:ascii="Symbol" w:hAnsi="Symbol"/>
    </w:rPr>
  </w:style>
  <w:style w:type="character" w:customStyle="1" w:styleId="WW8Num37z1">
    <w:name w:val="WW8Num37z1"/>
    <w:rsid w:val="004F2613"/>
    <w:rPr>
      <w:rFonts w:ascii="Courier New" w:hAnsi="Courier New" w:cs="Courier New"/>
    </w:rPr>
  </w:style>
  <w:style w:type="character" w:customStyle="1" w:styleId="WW8Num37z2">
    <w:name w:val="WW8Num37z2"/>
    <w:rsid w:val="004F2613"/>
    <w:rPr>
      <w:rFonts w:ascii="Wingdings" w:hAnsi="Wingdings"/>
    </w:rPr>
  </w:style>
  <w:style w:type="character" w:customStyle="1" w:styleId="WW8Num38z0">
    <w:name w:val="WW8Num38z0"/>
    <w:rsid w:val="004F2613"/>
    <w:rPr>
      <w:rFonts w:ascii="Symbol" w:hAnsi="Symbol"/>
    </w:rPr>
  </w:style>
  <w:style w:type="character" w:customStyle="1" w:styleId="WW8Num38z1">
    <w:name w:val="WW8Num38z1"/>
    <w:rsid w:val="004F2613"/>
    <w:rPr>
      <w:rFonts w:ascii="Courier New" w:hAnsi="Courier New" w:cs="Courier New"/>
    </w:rPr>
  </w:style>
  <w:style w:type="character" w:customStyle="1" w:styleId="WW8Num38z2">
    <w:name w:val="WW8Num38z2"/>
    <w:rsid w:val="004F2613"/>
    <w:rPr>
      <w:rFonts w:ascii="Wingdings" w:hAnsi="Wingdings"/>
    </w:rPr>
  </w:style>
  <w:style w:type="character" w:customStyle="1" w:styleId="WW8Num39z0">
    <w:name w:val="WW8Num39z0"/>
    <w:rsid w:val="004F2613"/>
    <w:rPr>
      <w:rFonts w:ascii="Symbol" w:hAnsi="Symbol"/>
    </w:rPr>
  </w:style>
  <w:style w:type="character" w:customStyle="1" w:styleId="WW8Num40z0">
    <w:name w:val="WW8Num40z0"/>
    <w:rsid w:val="004F2613"/>
    <w:rPr>
      <w:rFonts w:ascii="Symbol" w:hAnsi="Symbol"/>
    </w:rPr>
  </w:style>
  <w:style w:type="character" w:customStyle="1" w:styleId="WW8Num40z1">
    <w:name w:val="WW8Num40z1"/>
    <w:rsid w:val="004F2613"/>
    <w:rPr>
      <w:rFonts w:ascii="Courier New" w:hAnsi="Courier New" w:cs="Courier New"/>
    </w:rPr>
  </w:style>
  <w:style w:type="character" w:customStyle="1" w:styleId="WW8Num40z2">
    <w:name w:val="WW8Num40z2"/>
    <w:rsid w:val="004F2613"/>
    <w:rPr>
      <w:rFonts w:ascii="Wingdings" w:hAnsi="Wingdings"/>
    </w:rPr>
  </w:style>
  <w:style w:type="character" w:customStyle="1" w:styleId="WW8Num41z0">
    <w:name w:val="WW8Num41z0"/>
    <w:rsid w:val="004F2613"/>
    <w:rPr>
      <w:rFonts w:ascii="Symbol" w:hAnsi="Symbol"/>
    </w:rPr>
  </w:style>
  <w:style w:type="character" w:customStyle="1" w:styleId="WW8Num42z0">
    <w:name w:val="WW8Num42z0"/>
    <w:rsid w:val="004F2613"/>
    <w:rPr>
      <w:i w:val="0"/>
    </w:rPr>
  </w:style>
  <w:style w:type="character" w:customStyle="1" w:styleId="WW8Num43z0">
    <w:name w:val="WW8Num43z0"/>
    <w:rsid w:val="004F2613"/>
    <w:rPr>
      <w:rFonts w:ascii="Symbol" w:hAnsi="Symbol"/>
    </w:rPr>
  </w:style>
  <w:style w:type="character" w:customStyle="1" w:styleId="WW8Num43z1">
    <w:name w:val="WW8Num43z1"/>
    <w:rsid w:val="004F2613"/>
    <w:rPr>
      <w:rFonts w:ascii="Courier New" w:hAnsi="Courier New" w:cs="Courier New"/>
    </w:rPr>
  </w:style>
  <w:style w:type="character" w:customStyle="1" w:styleId="WW8Num43z2">
    <w:name w:val="WW8Num43z2"/>
    <w:rsid w:val="004F2613"/>
    <w:rPr>
      <w:rFonts w:ascii="Wingdings" w:hAnsi="Wingdings"/>
    </w:rPr>
  </w:style>
  <w:style w:type="character" w:customStyle="1" w:styleId="WW8Num44z0">
    <w:name w:val="WW8Num44z0"/>
    <w:rsid w:val="004F2613"/>
    <w:rPr>
      <w:rFonts w:ascii="Symbol" w:hAnsi="Symbol"/>
    </w:rPr>
  </w:style>
  <w:style w:type="character" w:customStyle="1" w:styleId="WW8Num45z0">
    <w:name w:val="WW8Num45z0"/>
    <w:rsid w:val="004F2613"/>
    <w:rPr>
      <w:rFonts w:ascii="Symbol" w:hAnsi="Symbol"/>
    </w:rPr>
  </w:style>
  <w:style w:type="character" w:customStyle="1" w:styleId="WW8Num46z0">
    <w:name w:val="WW8Num46z0"/>
    <w:rsid w:val="004F2613"/>
    <w:rPr>
      <w:rFonts w:ascii="Symbol" w:hAnsi="Symbol"/>
    </w:rPr>
  </w:style>
  <w:style w:type="character" w:customStyle="1" w:styleId="WW8Num47z0">
    <w:name w:val="WW8Num47z0"/>
    <w:rsid w:val="004F2613"/>
    <w:rPr>
      <w:rFonts w:ascii="Symbol" w:hAnsi="Symbol"/>
    </w:rPr>
  </w:style>
  <w:style w:type="character" w:customStyle="1" w:styleId="WW8Num48z0">
    <w:name w:val="WW8Num48z0"/>
    <w:rsid w:val="004F2613"/>
    <w:rPr>
      <w:rFonts w:ascii="Symbol" w:hAnsi="Symbol"/>
    </w:rPr>
  </w:style>
  <w:style w:type="character" w:customStyle="1" w:styleId="WW8Num48z1">
    <w:name w:val="WW8Num48z1"/>
    <w:rsid w:val="004F2613"/>
    <w:rPr>
      <w:rFonts w:ascii="Courier New" w:hAnsi="Courier New" w:cs="Courier New"/>
    </w:rPr>
  </w:style>
  <w:style w:type="character" w:customStyle="1" w:styleId="WW8Num48z2">
    <w:name w:val="WW8Num48z2"/>
    <w:rsid w:val="004F2613"/>
    <w:rPr>
      <w:rFonts w:ascii="Wingdings" w:hAnsi="Wingdings"/>
    </w:rPr>
  </w:style>
  <w:style w:type="character" w:customStyle="1" w:styleId="14">
    <w:name w:val="Основной шрифт абзаца1"/>
    <w:rsid w:val="004F2613"/>
  </w:style>
  <w:style w:type="paragraph" w:customStyle="1" w:styleId="15">
    <w:name w:val="Заголовок1"/>
    <w:basedOn w:val="a"/>
    <w:next w:val="af"/>
    <w:rsid w:val="004F2613"/>
    <w:pPr>
      <w:keepNext/>
      <w:spacing w:before="240" w:after="120" w:line="276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16">
    <w:name w:val="Основной текст Знак1"/>
    <w:basedOn w:val="a0"/>
    <w:rsid w:val="004F2613"/>
    <w:rPr>
      <w:sz w:val="28"/>
      <w:lang w:eastAsia="ar-SA"/>
    </w:rPr>
  </w:style>
  <w:style w:type="paragraph" w:styleId="af7">
    <w:name w:val="List"/>
    <w:basedOn w:val="af"/>
    <w:rsid w:val="004F26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7">
    <w:name w:val="Название1"/>
    <w:basedOn w:val="a"/>
    <w:rsid w:val="004F2613"/>
    <w:pPr>
      <w:suppressLineNumbers/>
      <w:spacing w:before="120" w:after="120" w:line="276" w:lineRule="auto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8">
    <w:name w:val="Содержимое таблицы"/>
    <w:basedOn w:val="a"/>
    <w:rsid w:val="004F2613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9">
    <w:name w:val="Заголовок таблицы"/>
    <w:basedOn w:val="af8"/>
    <w:rsid w:val="004F2613"/>
    <w:pPr>
      <w:jc w:val="center"/>
    </w:pPr>
    <w:rPr>
      <w:b/>
      <w:bCs/>
    </w:rPr>
  </w:style>
  <w:style w:type="character" w:customStyle="1" w:styleId="FontStyle35">
    <w:name w:val="Font Style35"/>
    <w:rsid w:val="004F2613"/>
    <w:rPr>
      <w:rFonts w:ascii="Cambria" w:hAnsi="Cambria" w:cs="Cambria" w:hint="default"/>
      <w:sz w:val="20"/>
      <w:szCs w:val="20"/>
    </w:rPr>
  </w:style>
  <w:style w:type="character" w:styleId="afa">
    <w:name w:val="Emphasis"/>
    <w:qFormat/>
    <w:rsid w:val="004F2613"/>
    <w:rPr>
      <w:i/>
      <w:iCs/>
    </w:rPr>
  </w:style>
  <w:style w:type="table" w:customStyle="1" w:styleId="26">
    <w:name w:val="Сетка таблицы2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Знак Знак"/>
    <w:locked/>
    <w:rsid w:val="004F2613"/>
    <w:rPr>
      <w:sz w:val="28"/>
      <w:lang w:val="ru-RU" w:eastAsia="ru-RU" w:bidi="ar-SA"/>
    </w:rPr>
  </w:style>
  <w:style w:type="character" w:styleId="afc">
    <w:name w:val="Hyperlink"/>
    <w:uiPriority w:val="99"/>
    <w:unhideWhenUsed/>
    <w:rsid w:val="004F2613"/>
    <w:rPr>
      <w:color w:val="B00000"/>
      <w:u w:val="single"/>
    </w:rPr>
  </w:style>
  <w:style w:type="paragraph" w:customStyle="1" w:styleId="ConsPlusNormal">
    <w:name w:val="ConsPlusNormal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pt0">
    <w:name w:val="Основной текст + 7 pt"/>
    <w:aliases w:val="Не полужирный"/>
    <w:rsid w:val="004F261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numbering" w:customStyle="1" w:styleId="35">
    <w:name w:val="Нет списка3"/>
    <w:next w:val="a2"/>
    <w:semiHidden/>
    <w:rsid w:val="004F2613"/>
  </w:style>
  <w:style w:type="table" w:customStyle="1" w:styleId="36">
    <w:name w:val="Сетка таблицы3"/>
    <w:basedOn w:val="a1"/>
    <w:next w:val="a3"/>
    <w:uiPriority w:val="39"/>
    <w:rsid w:val="004F2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uiPriority w:val="99"/>
    <w:semiHidden/>
    <w:unhideWhenUsed/>
    <w:rsid w:val="004F2613"/>
  </w:style>
  <w:style w:type="paragraph" w:customStyle="1" w:styleId="Style12">
    <w:name w:val="Style12"/>
    <w:basedOn w:val="a"/>
    <w:rsid w:val="004F261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4F2613"/>
    <w:rPr>
      <w:rFonts w:ascii="Times New Roman" w:hAnsi="Times New Roman" w:cs="Times New Roman"/>
      <w:i/>
      <w:iCs/>
      <w:sz w:val="24"/>
      <w:szCs w:val="24"/>
    </w:rPr>
  </w:style>
  <w:style w:type="paragraph" w:customStyle="1" w:styleId="19">
    <w:name w:val="Знак Знак1"/>
    <w:basedOn w:val="a"/>
    <w:rsid w:val="004F261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3">
    <w:name w:val="Font Style23"/>
    <w:basedOn w:val="a0"/>
    <w:uiPriority w:val="99"/>
    <w:rsid w:val="004F26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7">
    <w:name w:val="Абзац списка2"/>
    <w:basedOn w:val="a"/>
    <w:rsid w:val="004F26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No Spacing"/>
    <w:aliases w:val="основа"/>
    <w:link w:val="aff"/>
    <w:uiPriority w:val="1"/>
    <w:qFormat/>
    <w:rsid w:val="004F2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4F26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0">
    <w:name w:val="c0"/>
    <w:basedOn w:val="a0"/>
    <w:rsid w:val="004F2613"/>
  </w:style>
  <w:style w:type="paragraph" w:customStyle="1" w:styleId="p1">
    <w:name w:val="p1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2613"/>
  </w:style>
  <w:style w:type="character" w:customStyle="1" w:styleId="ff6">
    <w:name w:val="ff6"/>
    <w:basedOn w:val="a0"/>
    <w:rsid w:val="004F2613"/>
  </w:style>
  <w:style w:type="character" w:customStyle="1" w:styleId="FontStyle68">
    <w:name w:val="Font Style68"/>
    <w:basedOn w:val="a0"/>
    <w:rsid w:val="004F2613"/>
    <w:rPr>
      <w:rFonts w:ascii="Times New Roman" w:hAnsi="Times New Roman" w:cs="Times New Roman"/>
      <w:b/>
      <w:bCs/>
      <w:sz w:val="24"/>
      <w:szCs w:val="24"/>
    </w:rPr>
  </w:style>
  <w:style w:type="character" w:customStyle="1" w:styleId="aff">
    <w:name w:val="Без интервала Знак"/>
    <w:aliases w:val="основа Знак"/>
    <w:basedOn w:val="a0"/>
    <w:link w:val="afe"/>
    <w:uiPriority w:val="1"/>
    <w:locked/>
    <w:rsid w:val="004F2613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4F2613"/>
  </w:style>
  <w:style w:type="character" w:customStyle="1" w:styleId="extended-textfull">
    <w:name w:val="extended-text__full"/>
    <w:basedOn w:val="a0"/>
    <w:rsid w:val="004F2613"/>
  </w:style>
  <w:style w:type="paragraph" w:customStyle="1" w:styleId="Default">
    <w:name w:val="Default"/>
    <w:rsid w:val="004F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F261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styleId="aff0">
    <w:name w:val="FollowedHyperlink"/>
    <w:basedOn w:val="a0"/>
    <w:uiPriority w:val="99"/>
    <w:unhideWhenUsed/>
    <w:rsid w:val="004F2613"/>
    <w:rPr>
      <w:color w:val="800080"/>
      <w:u w:val="single"/>
    </w:rPr>
  </w:style>
  <w:style w:type="paragraph" w:customStyle="1" w:styleId="xl65">
    <w:name w:val="xl6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26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261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2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42">
    <w:name w:val="Нет списка4"/>
    <w:next w:val="a2"/>
    <w:uiPriority w:val="99"/>
    <w:semiHidden/>
    <w:rsid w:val="004F2613"/>
  </w:style>
  <w:style w:type="paragraph" w:customStyle="1" w:styleId="aff1">
    <w:name w:val="Знак Знак Знак 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2">
    <w:name w:val="[d2екст"/>
    <w:basedOn w:val="a"/>
    <w:rsid w:val="004F26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Знак"/>
    <w:basedOn w:val="a"/>
    <w:rsid w:val="004F261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61">
    <w:name w:val="Сетка таблицы6"/>
    <w:basedOn w:val="a1"/>
    <w:next w:val="a3"/>
    <w:rsid w:val="004F2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Обычный1"/>
    <w:uiPriority w:val="99"/>
    <w:rsid w:val="004F261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4F2613"/>
    <w:pPr>
      <w:spacing w:after="0" w:line="240" w:lineRule="auto"/>
      <w:ind w:right="504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4F26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8">
    <w:name w:val="Основной текст (2)"/>
    <w:rsid w:val="004F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F261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4F26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basedOn w:val="a0"/>
    <w:rsid w:val="004F261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37">
    <w:name w:val="Абзац списка3"/>
    <w:basedOn w:val="a"/>
    <w:rsid w:val="004F261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4F2613"/>
  </w:style>
  <w:style w:type="table" w:customStyle="1" w:styleId="71">
    <w:name w:val="Сетка таблицы7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4F2613"/>
  </w:style>
  <w:style w:type="numbering" w:customStyle="1" w:styleId="110">
    <w:name w:val="Нет списка11"/>
    <w:next w:val="a2"/>
    <w:uiPriority w:val="99"/>
    <w:semiHidden/>
    <w:unhideWhenUsed/>
    <w:rsid w:val="004F2613"/>
  </w:style>
  <w:style w:type="numbering" w:customStyle="1" w:styleId="111">
    <w:name w:val="Нет списка111"/>
    <w:next w:val="a2"/>
    <w:semiHidden/>
    <w:rsid w:val="004F2613"/>
  </w:style>
  <w:style w:type="numbering" w:customStyle="1" w:styleId="211">
    <w:name w:val="Нет списка21"/>
    <w:next w:val="a2"/>
    <w:uiPriority w:val="99"/>
    <w:semiHidden/>
    <w:unhideWhenUsed/>
    <w:rsid w:val="004F2613"/>
  </w:style>
  <w:style w:type="numbering" w:customStyle="1" w:styleId="310">
    <w:name w:val="Нет списка31"/>
    <w:next w:val="a2"/>
    <w:semiHidden/>
    <w:rsid w:val="004F2613"/>
  </w:style>
  <w:style w:type="table" w:customStyle="1" w:styleId="610">
    <w:name w:val="Сетка таблицы61"/>
    <w:basedOn w:val="a1"/>
    <w:next w:val="a3"/>
    <w:uiPriority w:val="59"/>
    <w:rsid w:val="004F26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4F2613"/>
    <w:pPr>
      <w:spacing w:after="120"/>
      <w:textAlignment w:val="baseline"/>
    </w:pPr>
    <w:rPr>
      <w:kern w:val="1"/>
    </w:rPr>
  </w:style>
  <w:style w:type="numbering" w:customStyle="1" w:styleId="410">
    <w:name w:val="Нет списка41"/>
    <w:next w:val="a2"/>
    <w:uiPriority w:val="99"/>
    <w:semiHidden/>
    <w:unhideWhenUsed/>
    <w:rsid w:val="004F2613"/>
  </w:style>
  <w:style w:type="numbering" w:customStyle="1" w:styleId="510">
    <w:name w:val="Нет списка51"/>
    <w:next w:val="a2"/>
    <w:uiPriority w:val="99"/>
    <w:semiHidden/>
    <w:unhideWhenUsed/>
    <w:rsid w:val="004F2613"/>
  </w:style>
  <w:style w:type="table" w:customStyle="1" w:styleId="710">
    <w:name w:val="Сетка таблицы71"/>
    <w:basedOn w:val="a1"/>
    <w:next w:val="a3"/>
    <w:uiPriority w:val="59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4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8">
    <w:name w:val="Style38"/>
    <w:basedOn w:val="a"/>
    <w:rsid w:val="004F2613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3"/>
    <w:uiPriority w:val="39"/>
    <w:rsid w:val="004F26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2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F2613"/>
    <w:pP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2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F26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26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F2613"/>
    <w:pPr>
      <w:pBdr>
        <w:top w:val="single" w:sz="4" w:space="0" w:color="000000"/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F26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26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26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2613"/>
    <w:pPr>
      <w:pBdr>
        <w:left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6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F2613"/>
    <w:pPr>
      <w:pBdr>
        <w:top w:val="single" w:sz="4" w:space="0" w:color="000000"/>
      </w:pBdr>
      <w:shd w:val="clear" w:color="CCFFCC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F2613"/>
    <w:pP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F2613"/>
    <w:pPr>
      <w:pBdr>
        <w:bottom w:val="single" w:sz="4" w:space="0" w:color="000000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21D06"/>
    <w:rPr>
      <w:rFonts w:ascii="Times New Roman" w:hAnsi="Times New Roman" w:cs="Times New Roman"/>
      <w:b/>
      <w:bCs/>
      <w:color w:val="FF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530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2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04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1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6B910-CB21-4BCB-A898-6ACBBB9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Дарья</cp:lastModifiedBy>
  <cp:revision>20</cp:revision>
  <cp:lastPrinted>2020-09-07T09:06:00Z</cp:lastPrinted>
  <dcterms:created xsi:type="dcterms:W3CDTF">2020-09-04T12:03:00Z</dcterms:created>
  <dcterms:modified xsi:type="dcterms:W3CDTF">2021-03-16T07:43:00Z</dcterms:modified>
</cp:coreProperties>
</file>